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90AFD" w14:textId="7D762283" w:rsidR="0004047C" w:rsidRPr="0004047C" w:rsidRDefault="0004047C" w:rsidP="000605AD">
      <w:pPr>
        <w:spacing w:line="260" w:lineRule="exact"/>
        <w:jc w:val="right"/>
        <w:rPr>
          <w:rFonts w:ascii="UD デジタル 教科書体 NK-R" w:eastAsia="UD デジタル 教科書体 NK-R"/>
        </w:rPr>
      </w:pPr>
      <w:r w:rsidRPr="0004047C">
        <w:rPr>
          <w:rFonts w:ascii="UD デジタル 教科書体 NK-R" w:eastAsia="UD デジタル 教科書体 NK-R" w:hint="eastAsia"/>
        </w:rPr>
        <w:t>令和６年</w:t>
      </w:r>
      <w:r w:rsidR="00D46EF4">
        <w:rPr>
          <w:rFonts w:ascii="UD デジタル 教科書体 NK-R" w:eastAsia="UD デジタル 教科書体 NK-R" w:hint="eastAsia"/>
        </w:rPr>
        <w:t>７</w:t>
      </w:r>
      <w:r w:rsidRPr="0004047C">
        <w:rPr>
          <w:rFonts w:ascii="UD デジタル 教科書体 NK-R" w:eastAsia="UD デジタル 教科書体 NK-R" w:hint="eastAsia"/>
        </w:rPr>
        <w:t>月</w:t>
      </w:r>
      <w:r w:rsidR="00D60A50">
        <w:rPr>
          <w:rFonts w:ascii="UD デジタル 教科書体 NK-R" w:eastAsia="UD デジタル 教科書体 NK-R" w:hint="eastAsia"/>
        </w:rPr>
        <w:t>１０</w:t>
      </w:r>
      <w:r w:rsidRPr="0004047C">
        <w:rPr>
          <w:rFonts w:ascii="UD デジタル 教科書体 NK-R" w:eastAsia="UD デジタル 教科書体 NK-R" w:hint="eastAsia"/>
        </w:rPr>
        <w:t>日</w:t>
      </w:r>
    </w:p>
    <w:p w14:paraId="3B975FAE" w14:textId="77777777" w:rsidR="0004047C" w:rsidRPr="0004047C" w:rsidRDefault="0004047C" w:rsidP="000605AD">
      <w:pPr>
        <w:spacing w:line="260" w:lineRule="exact"/>
        <w:rPr>
          <w:rFonts w:ascii="UD デジタル 教科書体 NK-R" w:eastAsia="UD デジタル 教科書体 NK-R"/>
        </w:rPr>
      </w:pPr>
      <w:r w:rsidRPr="0004047C">
        <w:rPr>
          <w:rFonts w:ascii="UD デジタル 教科書体 NK-R" w:eastAsia="UD デジタル 教科書体 NK-R" w:hint="eastAsia"/>
        </w:rPr>
        <w:t>高等学校　放送部（委員会）</w:t>
      </w:r>
    </w:p>
    <w:p w14:paraId="2BCAAF7B" w14:textId="4C5FBD8B" w:rsidR="0004047C" w:rsidRPr="0004047C" w:rsidRDefault="0004047C" w:rsidP="000605AD">
      <w:pPr>
        <w:spacing w:line="260" w:lineRule="exact"/>
        <w:rPr>
          <w:rFonts w:ascii="UD デジタル 教科書体 NK-R" w:eastAsia="UD デジタル 教科書体 NK-R"/>
        </w:rPr>
      </w:pPr>
      <w:r w:rsidRPr="0004047C">
        <w:rPr>
          <w:rFonts w:ascii="UD デジタル 教科書体 NK-R" w:eastAsia="UD デジタル 教科書体 NK-R" w:hint="eastAsia"/>
        </w:rPr>
        <w:t>顧問各位</w:t>
      </w:r>
    </w:p>
    <w:p w14:paraId="19BAD7EE" w14:textId="77777777" w:rsidR="0004047C" w:rsidRPr="0004047C" w:rsidRDefault="0004047C" w:rsidP="000605AD">
      <w:pPr>
        <w:spacing w:line="260" w:lineRule="exact"/>
        <w:jc w:val="right"/>
        <w:rPr>
          <w:rFonts w:ascii="UD デジタル 教科書体 NK-R" w:eastAsia="UD デジタル 教科書体 NK-R"/>
        </w:rPr>
      </w:pPr>
      <w:r w:rsidRPr="0004047C">
        <w:rPr>
          <w:rFonts w:ascii="UD デジタル 教科書体 NK-R" w:eastAsia="UD デジタル 教科書体 NK-R" w:hint="eastAsia"/>
        </w:rPr>
        <w:t>兵庫県高等学校教育研究会</w:t>
      </w:r>
    </w:p>
    <w:p w14:paraId="2FFA7B8F" w14:textId="2B55264F" w:rsidR="0004047C" w:rsidRDefault="0004047C" w:rsidP="000605AD">
      <w:pPr>
        <w:spacing w:line="260" w:lineRule="exact"/>
        <w:jc w:val="right"/>
        <w:rPr>
          <w:rFonts w:ascii="UD デジタル 教科書体 NK-R" w:eastAsia="UD デジタル 教科書体 NK-R"/>
        </w:rPr>
      </w:pPr>
      <w:r w:rsidRPr="0004047C">
        <w:rPr>
          <w:rFonts w:ascii="UD デジタル 教科書体 NK-R" w:eastAsia="UD デジタル 教科書体 NK-R" w:hint="eastAsia"/>
        </w:rPr>
        <w:t>視聴覚部会放送文化部</w:t>
      </w:r>
    </w:p>
    <w:p w14:paraId="7CAB7013" w14:textId="77777777" w:rsidR="005D5365" w:rsidRPr="0004047C" w:rsidRDefault="005D5365" w:rsidP="000605AD">
      <w:pPr>
        <w:spacing w:line="260" w:lineRule="exact"/>
        <w:jc w:val="right"/>
        <w:rPr>
          <w:rFonts w:ascii="UD デジタル 教科書体 NK-R" w:eastAsia="UD デジタル 教科書体 NK-R"/>
        </w:rPr>
      </w:pPr>
    </w:p>
    <w:p w14:paraId="1C54D109" w14:textId="2CD46146" w:rsidR="00E60B10" w:rsidRPr="00B560EE" w:rsidRDefault="009A73F3" w:rsidP="002957CE">
      <w:pPr>
        <w:spacing w:beforeLines="50" w:before="143" w:line="300" w:lineRule="exact"/>
        <w:jc w:val="center"/>
        <w:rPr>
          <w:rFonts w:ascii="UD デジタル 教科書体 NK-R" w:eastAsia="UD デジタル 教科書体 NK-R" w:hAnsi="HG丸ｺﾞｼｯｸM-PRO"/>
          <w:b/>
          <w:color w:val="000000" w:themeColor="text1"/>
          <w:sz w:val="24"/>
          <w:szCs w:val="24"/>
          <w:u w:val="double"/>
        </w:rPr>
      </w:pPr>
      <w:r w:rsidRPr="00B560EE">
        <w:rPr>
          <w:rFonts w:ascii="UD デジタル 教科書体 NK-R" w:eastAsia="UD デジタル 教科書体 NK-R" w:hAnsi="HG丸ｺﾞｼｯｸM-PRO" w:hint="eastAsia"/>
          <w:b/>
          <w:color w:val="000000" w:themeColor="text1"/>
          <w:sz w:val="24"/>
          <w:szCs w:val="24"/>
          <w:u w:val="double"/>
        </w:rPr>
        <w:t>令和</w:t>
      </w:r>
      <w:r w:rsidR="004B284C" w:rsidRPr="00B560EE">
        <w:rPr>
          <w:rFonts w:ascii="UD デジタル 教科書体 NK-R" w:eastAsia="UD デジタル 教科書体 NK-R" w:hAnsi="HG丸ｺﾞｼｯｸM-PRO" w:hint="eastAsia"/>
          <w:b/>
          <w:color w:val="000000" w:themeColor="text1"/>
          <w:sz w:val="24"/>
          <w:szCs w:val="24"/>
          <w:u w:val="double"/>
        </w:rPr>
        <w:t>６</w:t>
      </w:r>
      <w:r w:rsidRPr="00B560EE">
        <w:rPr>
          <w:rFonts w:ascii="UD デジタル 教科書体 NK-R" w:eastAsia="UD デジタル 教科書体 NK-R" w:hAnsi="HG丸ｺﾞｼｯｸM-PRO" w:hint="eastAsia"/>
          <w:b/>
          <w:color w:val="000000" w:themeColor="text1"/>
          <w:sz w:val="24"/>
          <w:szCs w:val="24"/>
          <w:u w:val="double"/>
        </w:rPr>
        <w:t>年度　1地区</w:t>
      </w:r>
      <w:r w:rsidR="005E6880" w:rsidRPr="00B560EE">
        <w:rPr>
          <w:rFonts w:ascii="UD デジタル 教科書体 NK-R" w:eastAsia="UD デジタル 教科書体 NK-R" w:hAnsi="HG丸ｺﾞｼｯｸM-PRO" w:hint="eastAsia"/>
          <w:b/>
          <w:color w:val="000000" w:themeColor="text1"/>
          <w:sz w:val="24"/>
          <w:szCs w:val="24"/>
          <w:u w:val="double"/>
        </w:rPr>
        <w:t>（阪神・丹有地区）夏季</w:t>
      </w:r>
      <w:r w:rsidRPr="00B560EE">
        <w:rPr>
          <w:rFonts w:ascii="UD デジタル 教科書体 NK-R" w:eastAsia="UD デジタル 教科書体 NK-R" w:hAnsi="HG丸ｺﾞｼｯｸM-PRO" w:hint="eastAsia"/>
          <w:b/>
          <w:color w:val="000000" w:themeColor="text1"/>
          <w:sz w:val="24"/>
          <w:szCs w:val="24"/>
          <w:u w:val="double"/>
        </w:rPr>
        <w:t>リーダー研修会</w:t>
      </w:r>
      <w:r w:rsidR="00E60B10" w:rsidRPr="00B560EE">
        <w:rPr>
          <w:rFonts w:ascii="UD デジタル 教科書体 NK-R" w:eastAsia="UD デジタル 教科書体 NK-R" w:hAnsi="HG丸ｺﾞｼｯｸM-PRO" w:hint="eastAsia"/>
          <w:b/>
          <w:color w:val="000000" w:themeColor="text1"/>
          <w:sz w:val="24"/>
          <w:szCs w:val="24"/>
          <w:u w:val="double"/>
        </w:rPr>
        <w:t xml:space="preserve">　要項</w:t>
      </w:r>
    </w:p>
    <w:p w14:paraId="1EED8243" w14:textId="77777777" w:rsidR="002957CE" w:rsidRPr="00B560EE" w:rsidRDefault="002957CE" w:rsidP="002957CE">
      <w:pPr>
        <w:spacing w:line="300" w:lineRule="exact"/>
        <w:rPr>
          <w:rFonts w:ascii="UD デジタル 教科書体 NK-R" w:eastAsia="UD デジタル 教科書体 NK-R" w:hAnsi="HG丸ｺﾞｼｯｸM-PRO"/>
          <w:color w:val="000000" w:themeColor="text1"/>
          <w:sz w:val="20"/>
          <w:szCs w:val="20"/>
          <w:u w:val="single"/>
        </w:rPr>
      </w:pPr>
    </w:p>
    <w:p w14:paraId="7CE40D73" w14:textId="28D56E19" w:rsidR="00F45248" w:rsidRPr="00B560EE" w:rsidRDefault="00F42786" w:rsidP="002957CE">
      <w:pPr>
        <w:spacing w:line="300" w:lineRule="exact"/>
        <w:rPr>
          <w:rFonts w:ascii="UD デジタル 教科書体 NK-R" w:eastAsia="UD デジタル 教科書体 NK-R" w:hAnsi="HG丸ｺﾞｼｯｸM-PRO"/>
          <w:color w:val="000000" w:themeColor="text1"/>
          <w:sz w:val="24"/>
          <w:szCs w:val="24"/>
          <w:u w:val="single"/>
        </w:rPr>
      </w:pPr>
      <w:r w:rsidRPr="00B560EE">
        <w:rPr>
          <w:rFonts w:ascii="UD デジタル 教科書体 NK-R" w:eastAsia="UD デジタル 教科書体 NK-R" w:hAnsi="HG丸ｺﾞｼｯｸM-PRO" w:hint="eastAsia"/>
          <w:color w:val="000000" w:themeColor="text1"/>
          <w:sz w:val="24"/>
          <w:szCs w:val="24"/>
          <w:u w:val="single"/>
        </w:rPr>
        <w:t>１．</w:t>
      </w:r>
      <w:r w:rsidR="009F6C5F" w:rsidRPr="00B560EE">
        <w:rPr>
          <w:rFonts w:ascii="UD デジタル 教科書体 NK-R" w:eastAsia="UD デジタル 教科書体 NK-R" w:hAnsi="HG丸ｺﾞｼｯｸM-PRO" w:hint="eastAsia"/>
          <w:color w:val="000000" w:themeColor="text1"/>
          <w:sz w:val="24"/>
          <w:szCs w:val="24"/>
          <w:u w:val="single"/>
        </w:rPr>
        <w:t>日時</w:t>
      </w:r>
      <w:r w:rsidR="00F45248" w:rsidRPr="00B560EE">
        <w:rPr>
          <w:rFonts w:ascii="UD デジタル 教科書体 NK-R" w:eastAsia="UD デジタル 教科書体 NK-R" w:hAnsi="HG丸ｺﾞｼｯｸM-PRO" w:hint="eastAsia"/>
          <w:color w:val="000000" w:themeColor="text1"/>
          <w:sz w:val="24"/>
          <w:szCs w:val="24"/>
          <w:u w:val="single"/>
        </w:rPr>
        <w:t>・会場</w:t>
      </w:r>
    </w:p>
    <w:p w14:paraId="53E4E40C" w14:textId="30767DFD" w:rsidR="009F6C5F" w:rsidRPr="00B560EE" w:rsidRDefault="00F8328E" w:rsidP="002957CE">
      <w:pPr>
        <w:spacing w:line="300" w:lineRule="exact"/>
        <w:ind w:firstLineChars="150" w:firstLine="315"/>
        <w:rPr>
          <w:rFonts w:ascii="UD デジタル 教科書体 NK-R" w:eastAsia="UD デジタル 教科書体 NK-R" w:hAnsi="HG丸ｺﾞｼｯｸM-PRO"/>
          <w:color w:val="000000" w:themeColor="text1"/>
          <w:szCs w:val="21"/>
        </w:rPr>
      </w:pPr>
      <w:r w:rsidRPr="00B560EE">
        <w:rPr>
          <w:rFonts w:ascii="UD デジタル 教科書体 NK-R" w:eastAsia="UD デジタル 教科書体 NK-R" w:hAnsi="HG丸ｺﾞｼｯｸM-PRO" w:hint="eastAsia"/>
          <w:color w:val="000000" w:themeColor="text1"/>
          <w:szCs w:val="21"/>
        </w:rPr>
        <w:t>日　時　：　令和</w:t>
      </w:r>
      <w:r w:rsidR="004B284C" w:rsidRPr="00B560EE">
        <w:rPr>
          <w:rFonts w:ascii="UD デジタル 教科書体 NK-R" w:eastAsia="UD デジタル 教科書体 NK-R" w:hAnsi="HG丸ｺﾞｼｯｸM-PRO" w:hint="eastAsia"/>
          <w:color w:val="000000" w:themeColor="text1"/>
          <w:szCs w:val="21"/>
        </w:rPr>
        <w:t>６</w:t>
      </w:r>
      <w:r w:rsidR="005E6880" w:rsidRPr="00B560EE">
        <w:rPr>
          <w:rFonts w:ascii="UD デジタル 教科書体 NK-R" w:eastAsia="UD デジタル 教科書体 NK-R" w:hAnsi="HG丸ｺﾞｼｯｸM-PRO" w:hint="eastAsia"/>
          <w:color w:val="000000" w:themeColor="text1"/>
          <w:szCs w:val="21"/>
        </w:rPr>
        <w:t>年８月１</w:t>
      </w:r>
      <w:r w:rsidR="004B284C" w:rsidRPr="00B560EE">
        <w:rPr>
          <w:rFonts w:ascii="UD デジタル 教科書体 NK-R" w:eastAsia="UD デジタル 教科書体 NK-R" w:hAnsi="HG丸ｺﾞｼｯｸM-PRO" w:hint="eastAsia"/>
          <w:color w:val="000000" w:themeColor="text1"/>
          <w:szCs w:val="21"/>
        </w:rPr>
        <w:t>５</w:t>
      </w:r>
      <w:r w:rsidR="005E6880" w:rsidRPr="00B560EE">
        <w:rPr>
          <w:rFonts w:ascii="UD デジタル 教科書体 NK-R" w:eastAsia="UD デジタル 教科書体 NK-R" w:hAnsi="HG丸ｺﾞｼｯｸM-PRO" w:hint="eastAsia"/>
          <w:color w:val="000000" w:themeColor="text1"/>
          <w:szCs w:val="21"/>
        </w:rPr>
        <w:t>日（</w:t>
      </w:r>
      <w:r w:rsidR="004B284C" w:rsidRPr="00B560EE">
        <w:rPr>
          <w:rFonts w:ascii="UD デジタル 教科書体 NK-R" w:eastAsia="UD デジタル 教科書体 NK-R" w:hAnsi="HG丸ｺﾞｼｯｸM-PRO" w:hint="eastAsia"/>
          <w:color w:val="000000" w:themeColor="text1"/>
          <w:szCs w:val="21"/>
        </w:rPr>
        <w:t>木</w:t>
      </w:r>
      <w:r w:rsidR="005E6880" w:rsidRPr="00B560EE">
        <w:rPr>
          <w:rFonts w:ascii="UD デジタル 教科書体 NK-R" w:eastAsia="UD デジタル 教科書体 NK-R" w:hAnsi="HG丸ｺﾞｼｯｸM-PRO" w:hint="eastAsia"/>
          <w:color w:val="000000" w:themeColor="text1"/>
          <w:szCs w:val="21"/>
        </w:rPr>
        <w:t>）</w:t>
      </w:r>
      <w:r w:rsidR="004B284C" w:rsidRPr="00B560EE">
        <w:rPr>
          <w:rFonts w:ascii="UD デジタル 教科書体 NK-R" w:eastAsia="UD デジタル 教科書体 NK-R" w:hAnsi="HG丸ｺﾞｼｯｸM-PRO" w:hint="eastAsia"/>
          <w:color w:val="000000" w:themeColor="text1"/>
          <w:szCs w:val="21"/>
        </w:rPr>
        <w:t>９</w:t>
      </w:r>
      <w:r w:rsidR="009F6C5F" w:rsidRPr="00B560EE">
        <w:rPr>
          <w:rFonts w:ascii="UD デジタル 教科書体 NK-R" w:eastAsia="UD デジタル 教科書体 NK-R" w:hAnsi="HG丸ｺﾞｼｯｸM-PRO" w:hint="eastAsia"/>
          <w:color w:val="000000" w:themeColor="text1"/>
          <w:szCs w:val="21"/>
        </w:rPr>
        <w:t>：</w:t>
      </w:r>
      <w:r w:rsidR="005E6880" w:rsidRPr="00B560EE">
        <w:rPr>
          <w:rFonts w:ascii="UD デジタル 教科書体 NK-R" w:eastAsia="UD デジタル 教科書体 NK-R" w:hAnsi="HG丸ｺﾞｼｯｸM-PRO" w:hint="eastAsia"/>
          <w:color w:val="000000" w:themeColor="text1"/>
          <w:szCs w:val="21"/>
        </w:rPr>
        <w:t>30</w:t>
      </w:r>
      <w:r w:rsidR="00EF07E1" w:rsidRPr="00B560EE">
        <w:rPr>
          <w:rFonts w:ascii="UD デジタル 教科書体 NK-R" w:eastAsia="UD デジタル 教科書体 NK-R" w:hAnsi="HG丸ｺﾞｼｯｸM-PRO" w:hint="eastAsia"/>
          <w:color w:val="000000" w:themeColor="text1"/>
          <w:szCs w:val="21"/>
        </w:rPr>
        <w:t xml:space="preserve"> ～ 1</w:t>
      </w:r>
      <w:r w:rsidR="004B284C" w:rsidRPr="00B560EE">
        <w:rPr>
          <w:rFonts w:ascii="UD デジタル 教科書体 NK-R" w:eastAsia="UD デジタル 教科書体 NK-R" w:hAnsi="HG丸ｺﾞｼｯｸM-PRO" w:hint="eastAsia"/>
          <w:color w:val="000000" w:themeColor="text1"/>
          <w:szCs w:val="21"/>
        </w:rPr>
        <w:t>５</w:t>
      </w:r>
      <w:r w:rsidR="009F6C5F" w:rsidRPr="00B560EE">
        <w:rPr>
          <w:rFonts w:ascii="UD デジタル 教科書体 NK-R" w:eastAsia="UD デジタル 教科書体 NK-R" w:hAnsi="HG丸ｺﾞｼｯｸM-PRO" w:hint="eastAsia"/>
          <w:color w:val="000000" w:themeColor="text1"/>
          <w:szCs w:val="21"/>
        </w:rPr>
        <w:t>：</w:t>
      </w:r>
      <w:r w:rsidR="00EF07E1" w:rsidRPr="00B560EE">
        <w:rPr>
          <w:rFonts w:ascii="UD デジタル 教科書体 NK-R" w:eastAsia="UD デジタル 教科書体 NK-R" w:hAnsi="HG丸ｺﾞｼｯｸM-PRO" w:hint="eastAsia"/>
          <w:color w:val="000000" w:themeColor="text1"/>
          <w:szCs w:val="21"/>
        </w:rPr>
        <w:t>30</w:t>
      </w:r>
    </w:p>
    <w:p w14:paraId="0F0D7029" w14:textId="4ED44EE2" w:rsidR="009F6C5F" w:rsidRDefault="009F6C5F" w:rsidP="002957CE">
      <w:pPr>
        <w:spacing w:line="300" w:lineRule="exact"/>
        <w:ind w:firstLineChars="150" w:firstLine="315"/>
        <w:rPr>
          <w:rFonts w:ascii="UD デジタル 教科書体 NK-R" w:eastAsia="UD デジタル 教科書体 NK-R" w:hAnsi="HG丸ｺﾞｼｯｸM-PRO"/>
          <w:color w:val="000000" w:themeColor="text1"/>
          <w:szCs w:val="21"/>
        </w:rPr>
      </w:pPr>
      <w:r w:rsidRPr="00B560EE">
        <w:rPr>
          <w:rFonts w:ascii="UD デジタル 教科書体 NK-R" w:eastAsia="UD デジタル 教科書体 NK-R" w:hAnsi="HG丸ｺﾞｼｯｸM-PRO" w:hint="eastAsia"/>
          <w:color w:val="000000" w:themeColor="text1"/>
          <w:szCs w:val="21"/>
        </w:rPr>
        <w:t xml:space="preserve">会　場　：　</w:t>
      </w:r>
      <w:r w:rsidR="004B284C" w:rsidRPr="00B560EE">
        <w:rPr>
          <w:rFonts w:ascii="UD デジタル 教科書体 NK-R" w:eastAsia="UD デジタル 教科書体 NK-R" w:hAnsi="HG丸ｺﾞｼｯｸM-PRO" w:hint="eastAsia"/>
          <w:color w:val="000000" w:themeColor="text1"/>
          <w:szCs w:val="21"/>
        </w:rPr>
        <w:t>西宮市立西宮高等学校</w:t>
      </w:r>
      <w:r w:rsidR="00F8328E" w:rsidRPr="00B560EE">
        <w:rPr>
          <w:rFonts w:ascii="UD デジタル 教科書体 NK-R" w:eastAsia="UD デジタル 教科書体 NK-R" w:hAnsi="HG丸ｺﾞｼｯｸM-PRO" w:hint="eastAsia"/>
          <w:color w:val="000000" w:themeColor="text1"/>
          <w:szCs w:val="21"/>
        </w:rPr>
        <w:t>（</w:t>
      </w:r>
      <w:r w:rsidR="004B284C" w:rsidRPr="00B560EE">
        <w:rPr>
          <w:rFonts w:ascii="UD デジタル 教科書体 NK-R" w:eastAsia="UD デジタル 教科書体 NK-R" w:hAnsi="HG丸ｺﾞｼｯｸM-PRO" w:hint="eastAsia"/>
          <w:color w:val="000000" w:themeColor="text1"/>
          <w:szCs w:val="21"/>
        </w:rPr>
        <w:t>兵庫県西宮市高座町１４</w:t>
      </w:r>
      <w:r w:rsidR="004B284C" w:rsidRPr="00B560EE">
        <w:rPr>
          <w:rFonts w:ascii="UD デジタル 教科書体 NK-R" w:eastAsia="UD デジタル 教科書体 NK-R" w:hAnsi="HG丸ｺﾞｼｯｸM-PRO"/>
          <w:color w:val="000000" w:themeColor="text1"/>
          <w:szCs w:val="21"/>
        </w:rPr>
        <w:t>−</w:t>
      </w:r>
      <w:r w:rsidR="004B284C" w:rsidRPr="00B560EE">
        <w:rPr>
          <w:rFonts w:ascii="UD デジタル 教科書体 NK-R" w:eastAsia="UD デジタル 教科書体 NK-R" w:hAnsi="HG丸ｺﾞｼｯｸM-PRO"/>
          <w:color w:val="000000" w:themeColor="text1"/>
          <w:szCs w:val="21"/>
        </w:rPr>
        <w:t>１１７</w:t>
      </w:r>
      <w:r w:rsidRPr="00B560EE">
        <w:rPr>
          <w:rFonts w:ascii="UD デジタル 教科書体 NK-R" w:eastAsia="UD デジタル 教科書体 NK-R" w:hAnsi="HG丸ｺﾞｼｯｸM-PRO" w:hint="eastAsia"/>
          <w:color w:val="000000" w:themeColor="text1"/>
          <w:szCs w:val="21"/>
        </w:rPr>
        <w:t>）</w:t>
      </w:r>
    </w:p>
    <w:p w14:paraId="41E30879" w14:textId="77777777" w:rsidR="00D31F7E" w:rsidRPr="00B560EE" w:rsidRDefault="00D31F7E" w:rsidP="002957CE">
      <w:pPr>
        <w:spacing w:line="300" w:lineRule="exact"/>
        <w:ind w:firstLineChars="150" w:firstLine="315"/>
        <w:rPr>
          <w:rFonts w:ascii="UD デジタル 教科書体 NK-R" w:eastAsia="UD デジタル 教科書体 NK-R" w:hAnsi="HG丸ｺﾞｼｯｸM-PRO"/>
          <w:color w:val="000000" w:themeColor="text1"/>
          <w:szCs w:val="21"/>
        </w:rPr>
      </w:pPr>
    </w:p>
    <w:p w14:paraId="70215AB5" w14:textId="221B0BA2" w:rsidR="004B284C" w:rsidRPr="00B560EE" w:rsidRDefault="00F8328E" w:rsidP="002957CE">
      <w:pPr>
        <w:spacing w:line="300" w:lineRule="exact"/>
        <w:rPr>
          <w:rFonts w:ascii="UD デジタル 教科書体 NK-R" w:eastAsia="UD デジタル 教科書体 NK-R" w:hAnsi="HG丸ｺﾞｼｯｸM-PRO"/>
          <w:color w:val="000000" w:themeColor="text1"/>
          <w:sz w:val="24"/>
          <w:szCs w:val="24"/>
        </w:rPr>
      </w:pPr>
      <w:r w:rsidRPr="00B560EE">
        <w:rPr>
          <w:rFonts w:ascii="UD デジタル 教科書体 NK-R" w:eastAsia="UD デジタル 教科書体 NK-R" w:hAnsi="HG丸ｺﾞｼｯｸM-PRO" w:hint="eastAsia"/>
          <w:color w:val="000000" w:themeColor="text1"/>
          <w:sz w:val="24"/>
          <w:szCs w:val="24"/>
        </w:rPr>
        <w:t>【当日日程】</w:t>
      </w:r>
      <w:r w:rsidR="005B4EC2" w:rsidRPr="00B560EE">
        <w:rPr>
          <w:rFonts w:ascii="UD デジタル 教科書体 NK-R" w:eastAsia="UD デジタル 教科書体 NK-R" w:hAnsi="HG丸ｺﾞｼｯｸM-PRO" w:hint="eastAsia"/>
          <w:color w:val="000000" w:themeColor="text1"/>
          <w:sz w:val="24"/>
          <w:szCs w:val="24"/>
        </w:rPr>
        <w:t xml:space="preserve">　</w:t>
      </w:r>
    </w:p>
    <w:tbl>
      <w:tblPr>
        <w:tblStyle w:val="a4"/>
        <w:tblW w:w="9781" w:type="dxa"/>
        <w:tblInd w:w="-5" w:type="dxa"/>
        <w:tblLook w:val="04A0" w:firstRow="1" w:lastRow="0" w:firstColumn="1" w:lastColumn="0" w:noHBand="0" w:noVBand="1"/>
      </w:tblPr>
      <w:tblGrid>
        <w:gridCol w:w="851"/>
        <w:gridCol w:w="1786"/>
        <w:gridCol w:w="1786"/>
        <w:gridCol w:w="1786"/>
        <w:gridCol w:w="1786"/>
        <w:gridCol w:w="1786"/>
      </w:tblGrid>
      <w:tr w:rsidR="00B560EE" w:rsidRPr="00652619" w14:paraId="0CF49390" w14:textId="77777777" w:rsidTr="003B43C4">
        <w:trPr>
          <w:trHeight w:val="161"/>
        </w:trPr>
        <w:tc>
          <w:tcPr>
            <w:tcW w:w="851" w:type="dxa"/>
          </w:tcPr>
          <w:p w14:paraId="6E590D74" w14:textId="25F33024" w:rsidR="004B284C" w:rsidRPr="00652619" w:rsidRDefault="005D5365" w:rsidP="002957CE">
            <w:pPr>
              <w:spacing w:line="300" w:lineRule="exact"/>
              <w:rPr>
                <w:rFonts w:ascii="UD デジタル 教科書体 NK-R" w:eastAsia="UD デジタル 教科書体 NK-R" w:hAnsi="HG丸ｺﾞｼｯｸM-PRO"/>
                <w:color w:val="000000" w:themeColor="text1"/>
                <w:sz w:val="20"/>
                <w:szCs w:val="20"/>
              </w:rPr>
            </w:pPr>
            <w:r w:rsidRPr="00652619">
              <w:rPr>
                <w:rFonts w:ascii="UD デジタル 教科書体 NK-R" w:eastAsia="UD デジタル 教科書体 NK-R" w:hAnsi="HG丸ｺﾞｼｯｸM-PRO" w:hint="eastAsia"/>
                <w:color w:val="000000" w:themeColor="text1"/>
                <w:sz w:val="20"/>
                <w:szCs w:val="20"/>
              </w:rPr>
              <w:t>９：００</w:t>
            </w:r>
          </w:p>
        </w:tc>
        <w:tc>
          <w:tcPr>
            <w:tcW w:w="8930" w:type="dxa"/>
            <w:gridSpan w:val="5"/>
          </w:tcPr>
          <w:p w14:paraId="696619B1" w14:textId="29F6FA4D" w:rsidR="004B284C" w:rsidRPr="00652619" w:rsidRDefault="005D5365" w:rsidP="002957CE">
            <w:pPr>
              <w:spacing w:line="300" w:lineRule="exact"/>
              <w:rPr>
                <w:rFonts w:ascii="UD デジタル 教科書体 NK-R" w:eastAsia="UD デジタル 教科書体 NK-R" w:hAnsi="HG丸ｺﾞｼｯｸM-PRO"/>
                <w:color w:val="000000" w:themeColor="text1"/>
                <w:sz w:val="20"/>
                <w:szCs w:val="20"/>
              </w:rPr>
            </w:pPr>
            <w:r w:rsidRPr="00652619">
              <w:rPr>
                <w:rFonts w:ascii="UD デジタル 教科書体 NK-R" w:eastAsia="UD デジタル 教科書体 NK-R" w:hAnsi="HG丸ｺﾞｼｯｸM-PRO" w:hint="eastAsia"/>
                <w:color w:val="000000" w:themeColor="text1"/>
                <w:sz w:val="20"/>
                <w:szCs w:val="20"/>
              </w:rPr>
              <w:t>理事集合</w:t>
            </w:r>
          </w:p>
        </w:tc>
      </w:tr>
      <w:tr w:rsidR="005D5365" w:rsidRPr="00652619" w14:paraId="3089C9E7" w14:textId="77777777" w:rsidTr="003B43C4">
        <w:trPr>
          <w:trHeight w:val="645"/>
        </w:trPr>
        <w:tc>
          <w:tcPr>
            <w:tcW w:w="851" w:type="dxa"/>
          </w:tcPr>
          <w:p w14:paraId="3FEED9C5" w14:textId="77777777" w:rsidR="005D5365" w:rsidRPr="00652619" w:rsidRDefault="005D5365" w:rsidP="005D5365">
            <w:pPr>
              <w:spacing w:line="300" w:lineRule="exact"/>
              <w:rPr>
                <w:rFonts w:ascii="UD デジタル 教科書体 NK-R" w:eastAsia="UD デジタル 教科書体 NK-R" w:hAnsi="HG丸ｺﾞｼｯｸM-PRO"/>
                <w:color w:val="000000" w:themeColor="text1"/>
                <w:sz w:val="20"/>
                <w:szCs w:val="20"/>
              </w:rPr>
            </w:pPr>
            <w:r w:rsidRPr="00652619">
              <w:rPr>
                <w:rFonts w:ascii="UD デジタル 教科書体 NK-R" w:eastAsia="UD デジタル 教科書体 NK-R" w:hAnsi="HG丸ｺﾞｼｯｸM-PRO" w:hint="eastAsia"/>
                <w:color w:val="000000" w:themeColor="text1"/>
                <w:sz w:val="20"/>
                <w:szCs w:val="20"/>
              </w:rPr>
              <w:t>９：３０</w:t>
            </w:r>
          </w:p>
          <w:p w14:paraId="6C9578FE" w14:textId="49253587" w:rsidR="005D5365" w:rsidRPr="00652619" w:rsidRDefault="005D5365" w:rsidP="005D5365">
            <w:pPr>
              <w:spacing w:line="300" w:lineRule="exact"/>
              <w:rPr>
                <w:rFonts w:ascii="UD デジタル 教科書体 NK-R" w:eastAsia="UD デジタル 教科書体 NK-R" w:hAnsi="HG丸ｺﾞｼｯｸM-PRO"/>
                <w:color w:val="000000" w:themeColor="text1"/>
                <w:sz w:val="20"/>
                <w:szCs w:val="20"/>
              </w:rPr>
            </w:pPr>
            <w:r w:rsidRPr="00652619">
              <w:rPr>
                <w:rFonts w:ascii="UD デジタル 教科書体 NK-R" w:eastAsia="UD デジタル 教科書体 NK-R" w:hAnsi="HG丸ｺﾞｼｯｸM-PRO" w:hint="eastAsia"/>
                <w:color w:val="000000" w:themeColor="text1"/>
                <w:sz w:val="20"/>
                <w:szCs w:val="20"/>
              </w:rPr>
              <w:t>9：55</w:t>
            </w:r>
          </w:p>
        </w:tc>
        <w:tc>
          <w:tcPr>
            <w:tcW w:w="8930" w:type="dxa"/>
            <w:gridSpan w:val="5"/>
          </w:tcPr>
          <w:p w14:paraId="3D4F9166" w14:textId="3AB238E7" w:rsidR="005D5365" w:rsidRPr="00652619" w:rsidRDefault="005D5365" w:rsidP="002957CE">
            <w:pPr>
              <w:spacing w:line="300" w:lineRule="exact"/>
              <w:rPr>
                <w:rFonts w:ascii="UD デジタル 教科書体 NK-R" w:eastAsia="UD デジタル 教科書体 NK-R" w:hAnsi="HG丸ｺﾞｼｯｸM-PRO"/>
                <w:color w:val="000000" w:themeColor="text1"/>
                <w:sz w:val="20"/>
                <w:szCs w:val="20"/>
              </w:rPr>
            </w:pPr>
            <w:r w:rsidRPr="00652619">
              <w:rPr>
                <w:rFonts w:ascii="UD デジタル 教科書体 NK-R" w:eastAsia="UD デジタル 教科書体 NK-R" w:hAnsi="HG丸ｺﾞｼｯｸM-PRO" w:hint="eastAsia"/>
                <w:color w:val="000000" w:themeColor="text1"/>
                <w:sz w:val="20"/>
                <w:szCs w:val="20"/>
              </w:rPr>
              <w:t>受付</w:t>
            </w:r>
          </w:p>
        </w:tc>
      </w:tr>
      <w:tr w:rsidR="00B560EE" w:rsidRPr="00652619" w14:paraId="0A2AD7A1" w14:textId="77777777" w:rsidTr="003B43C4">
        <w:tc>
          <w:tcPr>
            <w:tcW w:w="851" w:type="dxa"/>
          </w:tcPr>
          <w:p w14:paraId="1D3220ED" w14:textId="0E50044A" w:rsidR="00B560EE" w:rsidRPr="00652619" w:rsidRDefault="004B284C" w:rsidP="002957CE">
            <w:pPr>
              <w:spacing w:line="300" w:lineRule="exact"/>
              <w:rPr>
                <w:rFonts w:ascii="UD デジタル 教科書体 NK-R" w:eastAsia="UD デジタル 教科書体 NK-R" w:hAnsi="HG丸ｺﾞｼｯｸM-PRO"/>
                <w:color w:val="000000" w:themeColor="text1"/>
                <w:sz w:val="20"/>
                <w:szCs w:val="20"/>
              </w:rPr>
            </w:pPr>
            <w:r w:rsidRPr="00652619">
              <w:rPr>
                <w:rFonts w:ascii="UD デジタル 教科書体 NK-R" w:eastAsia="UD デジタル 教科書体 NK-R" w:hAnsi="HG丸ｺﾞｼｯｸM-PRO" w:hint="eastAsia"/>
                <w:color w:val="000000" w:themeColor="text1"/>
                <w:sz w:val="20"/>
                <w:szCs w:val="20"/>
              </w:rPr>
              <w:t>１０：００</w:t>
            </w:r>
          </w:p>
          <w:p w14:paraId="1DCDC33F" w14:textId="140FC340" w:rsidR="004B284C" w:rsidRPr="00652619" w:rsidRDefault="004B284C" w:rsidP="002957CE">
            <w:pPr>
              <w:spacing w:line="300" w:lineRule="exact"/>
              <w:rPr>
                <w:rFonts w:ascii="UD デジタル 教科書体 NK-R" w:eastAsia="UD デジタル 教科書体 NK-R" w:hAnsi="HG丸ｺﾞｼｯｸM-PRO"/>
                <w:color w:val="000000" w:themeColor="text1"/>
                <w:sz w:val="20"/>
                <w:szCs w:val="20"/>
              </w:rPr>
            </w:pPr>
            <w:r w:rsidRPr="00652619">
              <w:rPr>
                <w:rFonts w:ascii="UD デジタル 教科書体 NK-R" w:eastAsia="UD デジタル 教科書体 NK-R" w:hAnsi="HG丸ｺﾞｼｯｸM-PRO" w:hint="eastAsia"/>
                <w:color w:val="000000" w:themeColor="text1"/>
                <w:sz w:val="20"/>
                <w:szCs w:val="20"/>
              </w:rPr>
              <w:t>１０：５０</w:t>
            </w:r>
          </w:p>
        </w:tc>
        <w:tc>
          <w:tcPr>
            <w:tcW w:w="8930" w:type="dxa"/>
            <w:gridSpan w:val="5"/>
          </w:tcPr>
          <w:p w14:paraId="291E150C" w14:textId="4457E994" w:rsidR="004B284C" w:rsidRPr="00652619" w:rsidRDefault="004B284C" w:rsidP="002957CE">
            <w:pPr>
              <w:spacing w:line="300" w:lineRule="exact"/>
              <w:rPr>
                <w:rFonts w:ascii="UD デジタル 教科書体 NK-R" w:eastAsia="UD デジタル 教科書体 NK-R" w:hAnsi="HG丸ｺﾞｼｯｸM-PRO"/>
                <w:color w:val="000000" w:themeColor="text1"/>
                <w:sz w:val="20"/>
                <w:szCs w:val="20"/>
              </w:rPr>
            </w:pPr>
            <w:r w:rsidRPr="00652619">
              <w:rPr>
                <w:rFonts w:ascii="UD デジタル 教科書体 NK-R" w:eastAsia="UD デジタル 教科書体 NK-R" w:hAnsi="HG丸ｺﾞｼｯｸM-PRO" w:hint="eastAsia"/>
                <w:color w:val="000000" w:themeColor="text1"/>
                <w:sz w:val="20"/>
                <w:szCs w:val="20"/>
              </w:rPr>
              <w:t>全国大会報告会・パネルディスカッション</w:t>
            </w:r>
            <w:r w:rsidR="005D5365" w:rsidRPr="00652619">
              <w:rPr>
                <w:rFonts w:ascii="UD デジタル 教科書体 NK-R" w:eastAsia="UD デジタル 教科書体 NK-R" w:hAnsi="HG丸ｺﾞｼｯｸM-PRO" w:hint="eastAsia"/>
                <w:color w:val="000000" w:themeColor="text1"/>
                <w:sz w:val="20"/>
                <w:szCs w:val="20"/>
              </w:rPr>
              <w:t xml:space="preserve">　</w:t>
            </w:r>
          </w:p>
          <w:p w14:paraId="79C809BF" w14:textId="7BA8AA6E" w:rsidR="005D5365" w:rsidRPr="00652619" w:rsidRDefault="005D5365" w:rsidP="002957CE">
            <w:pPr>
              <w:spacing w:line="300" w:lineRule="exact"/>
              <w:rPr>
                <w:rFonts w:ascii="UD デジタル 教科書体 NK-R" w:eastAsia="UD デジタル 教科書体 NK-R" w:hAnsi="HG丸ｺﾞｼｯｸM-PRO"/>
                <w:color w:val="000000" w:themeColor="text1"/>
                <w:sz w:val="20"/>
                <w:szCs w:val="20"/>
              </w:rPr>
            </w:pPr>
          </w:p>
        </w:tc>
      </w:tr>
      <w:tr w:rsidR="003B43C4" w:rsidRPr="00652619" w14:paraId="3211F990" w14:textId="1D0747C4" w:rsidTr="00D41DC5">
        <w:trPr>
          <w:trHeight w:val="195"/>
        </w:trPr>
        <w:tc>
          <w:tcPr>
            <w:tcW w:w="851" w:type="dxa"/>
            <w:vMerge w:val="restart"/>
          </w:tcPr>
          <w:p w14:paraId="6433C197" w14:textId="2EC140D5" w:rsidR="003B43C4" w:rsidRPr="00652619" w:rsidRDefault="003B43C4" w:rsidP="002957CE">
            <w:pPr>
              <w:spacing w:line="300" w:lineRule="exact"/>
              <w:rPr>
                <w:rFonts w:ascii="UD デジタル 教科書体 NK-R" w:eastAsia="UD デジタル 教科書体 NK-R" w:hAnsi="HG丸ｺﾞｼｯｸM-PRO"/>
                <w:color w:val="000000" w:themeColor="text1"/>
                <w:sz w:val="20"/>
                <w:szCs w:val="20"/>
              </w:rPr>
            </w:pPr>
            <w:r w:rsidRPr="00652619">
              <w:rPr>
                <w:rFonts w:ascii="UD デジタル 教科書体 NK-R" w:eastAsia="UD デジタル 教科書体 NK-R" w:hAnsi="HG丸ｺﾞｼｯｸM-PRO" w:hint="eastAsia"/>
                <w:color w:val="000000" w:themeColor="text1"/>
                <w:sz w:val="20"/>
                <w:szCs w:val="20"/>
              </w:rPr>
              <w:t>１１：００</w:t>
            </w:r>
          </w:p>
          <w:p w14:paraId="747F7AA6" w14:textId="10F8EF8B" w:rsidR="003B43C4" w:rsidRPr="00652619" w:rsidRDefault="003B43C4" w:rsidP="002957CE">
            <w:pPr>
              <w:spacing w:line="300" w:lineRule="exact"/>
              <w:rPr>
                <w:rFonts w:ascii="UD デジタル 教科書体 NK-R" w:eastAsia="UD デジタル 教科書体 NK-R" w:hAnsi="HG丸ｺﾞｼｯｸM-PRO"/>
                <w:color w:val="000000" w:themeColor="text1"/>
                <w:sz w:val="20"/>
                <w:szCs w:val="20"/>
              </w:rPr>
            </w:pPr>
            <w:r w:rsidRPr="00652619">
              <w:rPr>
                <w:rFonts w:ascii="UD デジタル 教科書体 NK-R" w:eastAsia="UD デジタル 教科書体 NK-R" w:hAnsi="HG丸ｺﾞｼｯｸM-PRO" w:hint="eastAsia"/>
                <w:color w:val="000000" w:themeColor="text1"/>
                <w:sz w:val="20"/>
                <w:szCs w:val="20"/>
              </w:rPr>
              <w:t>１１：５０</w:t>
            </w:r>
          </w:p>
        </w:tc>
        <w:tc>
          <w:tcPr>
            <w:tcW w:w="1786" w:type="dxa"/>
          </w:tcPr>
          <w:p w14:paraId="59913102" w14:textId="2CBD8649" w:rsidR="003B43C4" w:rsidRPr="00652619" w:rsidRDefault="003B43C4" w:rsidP="002957CE">
            <w:pPr>
              <w:spacing w:line="300" w:lineRule="exact"/>
              <w:rPr>
                <w:rFonts w:ascii="UD デジタル 教科書体 NK-R" w:eastAsia="UD デジタル 教科書体 NK-R" w:hAnsi="HG丸ｺﾞｼｯｸM-PRO"/>
                <w:color w:val="000000" w:themeColor="text1"/>
                <w:sz w:val="20"/>
                <w:szCs w:val="20"/>
              </w:rPr>
            </w:pPr>
            <w:r w:rsidRPr="00652619">
              <w:rPr>
                <w:rFonts w:ascii="UD デジタル 教科書体 NK-R" w:eastAsia="UD デジタル 教科書体 NK-R" w:hAnsi="HG丸ｺﾞｼｯｸM-PRO" w:hint="eastAsia"/>
                <w:color w:val="000000" w:themeColor="text1"/>
                <w:sz w:val="20"/>
                <w:szCs w:val="20"/>
              </w:rPr>
              <w:t>アナウンス講習</w:t>
            </w:r>
          </w:p>
        </w:tc>
        <w:tc>
          <w:tcPr>
            <w:tcW w:w="1786" w:type="dxa"/>
          </w:tcPr>
          <w:p w14:paraId="3CD8D253" w14:textId="1387027E" w:rsidR="003B43C4" w:rsidRPr="00652619" w:rsidRDefault="003B43C4" w:rsidP="002957CE">
            <w:pPr>
              <w:spacing w:line="300" w:lineRule="exact"/>
              <w:rPr>
                <w:rFonts w:ascii="UD デジタル 教科書体 NK-R" w:eastAsia="UD デジタル 教科書体 NK-R" w:hAnsi="HG丸ｺﾞｼｯｸM-PRO"/>
                <w:color w:val="000000" w:themeColor="text1"/>
                <w:sz w:val="20"/>
                <w:szCs w:val="20"/>
              </w:rPr>
            </w:pPr>
            <w:r w:rsidRPr="00652619">
              <w:rPr>
                <w:rFonts w:ascii="UD デジタル 教科書体 NK-R" w:eastAsia="UD デジタル 教科書体 NK-R" w:hAnsi="HG丸ｺﾞｼｯｸM-PRO" w:hint="eastAsia"/>
                <w:color w:val="000000" w:themeColor="text1"/>
                <w:sz w:val="20"/>
                <w:szCs w:val="20"/>
              </w:rPr>
              <w:t>朗読講習</w:t>
            </w:r>
          </w:p>
        </w:tc>
        <w:tc>
          <w:tcPr>
            <w:tcW w:w="1786" w:type="dxa"/>
          </w:tcPr>
          <w:p w14:paraId="2FB5D0CE" w14:textId="16C7DC76" w:rsidR="003B43C4" w:rsidRPr="00652619" w:rsidRDefault="006808C7" w:rsidP="002957CE">
            <w:pPr>
              <w:spacing w:line="300" w:lineRule="exact"/>
              <w:rPr>
                <w:rFonts w:ascii="UD デジタル 教科書体 NK-R" w:eastAsia="UD デジタル 教科書体 NK-R" w:hAnsi="HG丸ｺﾞｼｯｸM-PRO"/>
                <w:color w:val="000000" w:themeColor="text1"/>
                <w:sz w:val="20"/>
                <w:szCs w:val="20"/>
              </w:rPr>
            </w:pPr>
            <w:r>
              <w:rPr>
                <w:rFonts w:ascii="UD デジタル 教科書体 NK-R" w:eastAsia="UD デジタル 教科書体 NK-R" w:hAnsi="HG丸ｺﾞｼｯｸM-PRO" w:hint="eastAsia"/>
                <w:color w:val="000000" w:themeColor="text1"/>
                <w:sz w:val="20"/>
                <w:szCs w:val="20"/>
              </w:rPr>
              <w:t>ドラマ</w:t>
            </w:r>
            <w:r w:rsidR="003B43C4" w:rsidRPr="00652619">
              <w:rPr>
                <w:rFonts w:ascii="UD デジタル 教科書体 NK-R" w:eastAsia="UD デジタル 教科書体 NK-R" w:hAnsi="HG丸ｺﾞｼｯｸM-PRO" w:hint="eastAsia"/>
                <w:color w:val="000000" w:themeColor="text1"/>
                <w:sz w:val="20"/>
                <w:szCs w:val="20"/>
              </w:rPr>
              <w:t>講習</w:t>
            </w:r>
          </w:p>
        </w:tc>
        <w:tc>
          <w:tcPr>
            <w:tcW w:w="1786" w:type="dxa"/>
          </w:tcPr>
          <w:p w14:paraId="18B20962" w14:textId="43B1942C" w:rsidR="003B43C4" w:rsidRPr="00652619" w:rsidRDefault="006808C7" w:rsidP="002957CE">
            <w:pPr>
              <w:spacing w:line="300" w:lineRule="exact"/>
              <w:rPr>
                <w:rFonts w:ascii="UD デジタル 教科書体 NK-R" w:eastAsia="UD デジタル 教科書体 NK-R" w:hAnsi="HG丸ｺﾞｼｯｸM-PRO"/>
                <w:color w:val="000000" w:themeColor="text1"/>
                <w:sz w:val="20"/>
                <w:szCs w:val="20"/>
              </w:rPr>
            </w:pPr>
            <w:r>
              <w:rPr>
                <w:rFonts w:ascii="UD デジタル 教科書体 NK-R" w:eastAsia="UD デジタル 教科書体 NK-R" w:hAnsi="HG丸ｺﾞｼｯｸM-PRO" w:hint="eastAsia"/>
                <w:color w:val="000000" w:themeColor="text1"/>
                <w:sz w:val="20"/>
                <w:szCs w:val="20"/>
              </w:rPr>
              <w:t>ドキュメント</w:t>
            </w:r>
            <w:r w:rsidR="003B43C4" w:rsidRPr="00652619">
              <w:rPr>
                <w:rFonts w:ascii="UD デジタル 教科書体 NK-R" w:eastAsia="UD デジタル 教科書体 NK-R" w:hAnsi="HG丸ｺﾞｼｯｸM-PRO" w:hint="eastAsia"/>
                <w:color w:val="000000" w:themeColor="text1"/>
                <w:sz w:val="20"/>
                <w:szCs w:val="20"/>
              </w:rPr>
              <w:t>講習</w:t>
            </w:r>
          </w:p>
        </w:tc>
        <w:tc>
          <w:tcPr>
            <w:tcW w:w="1786" w:type="dxa"/>
          </w:tcPr>
          <w:p w14:paraId="3B58EEFD" w14:textId="5A717DFC" w:rsidR="003B43C4" w:rsidRPr="00652619" w:rsidRDefault="003B43C4" w:rsidP="002957CE">
            <w:pPr>
              <w:spacing w:line="300" w:lineRule="exact"/>
              <w:rPr>
                <w:rFonts w:ascii="UD デジタル 教科書体 NK-R" w:eastAsia="UD デジタル 教科書体 NK-R" w:hAnsi="HG丸ｺﾞｼｯｸM-PRO"/>
                <w:color w:val="000000" w:themeColor="text1"/>
                <w:sz w:val="20"/>
                <w:szCs w:val="20"/>
              </w:rPr>
            </w:pPr>
            <w:r w:rsidRPr="00652619">
              <w:rPr>
                <w:rFonts w:ascii="UD デジタル 教科書体 NK-R" w:eastAsia="UD デジタル 教科書体 NK-R" w:hAnsi="HG丸ｺﾞｼｯｸM-PRO" w:hint="eastAsia"/>
                <w:color w:val="000000" w:themeColor="text1"/>
                <w:sz w:val="20"/>
                <w:szCs w:val="20"/>
              </w:rPr>
              <w:t>顧問交流</w:t>
            </w:r>
          </w:p>
        </w:tc>
      </w:tr>
      <w:tr w:rsidR="00137524" w:rsidRPr="00652619" w14:paraId="417AEB6B" w14:textId="77777777" w:rsidTr="00D41DC5">
        <w:trPr>
          <w:trHeight w:val="666"/>
        </w:trPr>
        <w:tc>
          <w:tcPr>
            <w:tcW w:w="851" w:type="dxa"/>
            <w:vMerge/>
          </w:tcPr>
          <w:p w14:paraId="4A2BF577" w14:textId="77777777" w:rsidR="00137524" w:rsidRPr="00652619" w:rsidRDefault="00137524" w:rsidP="002957CE">
            <w:pPr>
              <w:spacing w:line="300" w:lineRule="exact"/>
              <w:rPr>
                <w:rFonts w:ascii="UD デジタル 教科書体 NK-R" w:eastAsia="UD デジタル 教科書体 NK-R" w:hAnsi="HG丸ｺﾞｼｯｸM-PRO"/>
                <w:color w:val="000000" w:themeColor="text1"/>
                <w:sz w:val="20"/>
                <w:szCs w:val="20"/>
              </w:rPr>
            </w:pPr>
          </w:p>
        </w:tc>
        <w:tc>
          <w:tcPr>
            <w:tcW w:w="1786" w:type="dxa"/>
          </w:tcPr>
          <w:p w14:paraId="70184CC7" w14:textId="77777777" w:rsidR="00137524" w:rsidRDefault="00137524" w:rsidP="00291277">
            <w:pPr>
              <w:spacing w:line="300" w:lineRule="exact"/>
              <w:rPr>
                <w:rFonts w:ascii="UD デジタル 教科書体 NK-R" w:eastAsia="UD デジタル 教科書体 NK-R" w:hAnsi="HG丸ｺﾞｼｯｸM-PRO"/>
                <w:color w:val="000000" w:themeColor="text1"/>
                <w:sz w:val="20"/>
                <w:szCs w:val="20"/>
              </w:rPr>
            </w:pPr>
            <w:r>
              <w:rPr>
                <w:rFonts w:ascii="UD デジタル 教科書体 NK-R" w:eastAsia="UD デジタル 教科書体 NK-R" w:hAnsi="HG丸ｺﾞｼｯｸM-PRO" w:hint="eastAsia"/>
                <w:color w:val="000000" w:themeColor="text1"/>
                <w:sz w:val="20"/>
                <w:szCs w:val="20"/>
              </w:rPr>
              <w:t>【内容】</w:t>
            </w:r>
          </w:p>
          <w:p w14:paraId="6F465DEF" w14:textId="77777777" w:rsidR="00137524" w:rsidRDefault="00137524" w:rsidP="00291277">
            <w:pPr>
              <w:spacing w:line="300" w:lineRule="exact"/>
              <w:rPr>
                <w:rFonts w:ascii="UD デジタル 教科書体 NK-R" w:eastAsia="UD デジタル 教科書体 NK-R" w:hAnsi="HG丸ｺﾞｼｯｸM-PRO"/>
                <w:color w:val="000000" w:themeColor="text1"/>
                <w:sz w:val="20"/>
                <w:szCs w:val="20"/>
              </w:rPr>
            </w:pPr>
            <w:r>
              <w:rPr>
                <w:rFonts w:ascii="UD デジタル 教科書体 NK-R" w:eastAsia="UD デジタル 教科書体 NK-R" w:hAnsi="HG丸ｺﾞｼｯｸM-PRO" w:hint="eastAsia"/>
                <w:color w:val="000000" w:themeColor="text1"/>
                <w:sz w:val="20"/>
                <w:szCs w:val="20"/>
              </w:rPr>
              <w:t>原稿の書き方</w:t>
            </w:r>
          </w:p>
          <w:p w14:paraId="1374A4AF" w14:textId="798E8C89" w:rsidR="00137524" w:rsidRPr="00652619" w:rsidRDefault="00137524" w:rsidP="00291277">
            <w:pPr>
              <w:spacing w:line="300" w:lineRule="exact"/>
              <w:rPr>
                <w:rFonts w:ascii="UD デジタル 教科書体 NK-R" w:eastAsia="UD デジタル 教科書体 NK-R" w:hAnsi="HG丸ｺﾞｼｯｸM-PRO"/>
                <w:color w:val="000000" w:themeColor="text1"/>
                <w:sz w:val="20"/>
                <w:szCs w:val="20"/>
              </w:rPr>
            </w:pPr>
            <w:r>
              <w:rPr>
                <w:rFonts w:ascii="UD デジタル 教科書体 NK-R" w:eastAsia="UD デジタル 教科書体 NK-R" w:hAnsi="HG丸ｺﾞｼｯｸM-PRO" w:hint="eastAsia"/>
                <w:color w:val="000000" w:themeColor="text1"/>
                <w:sz w:val="20"/>
                <w:szCs w:val="20"/>
              </w:rPr>
              <w:t>発声練習</w:t>
            </w:r>
          </w:p>
        </w:tc>
        <w:tc>
          <w:tcPr>
            <w:tcW w:w="1786" w:type="dxa"/>
          </w:tcPr>
          <w:p w14:paraId="033A6DB9" w14:textId="77777777" w:rsidR="00137524" w:rsidRDefault="00137524" w:rsidP="002957CE">
            <w:pPr>
              <w:spacing w:line="300" w:lineRule="exact"/>
              <w:rPr>
                <w:rFonts w:ascii="UD デジタル 教科書体 NK-R" w:eastAsia="UD デジタル 教科書体 NK-R" w:hAnsi="HG丸ｺﾞｼｯｸM-PRO"/>
                <w:color w:val="000000" w:themeColor="text1"/>
                <w:sz w:val="20"/>
                <w:szCs w:val="20"/>
              </w:rPr>
            </w:pPr>
            <w:r>
              <w:rPr>
                <w:rFonts w:ascii="UD デジタル 教科書体 NK-R" w:eastAsia="UD デジタル 教科書体 NK-R" w:hAnsi="HG丸ｺﾞｼｯｸM-PRO" w:hint="eastAsia"/>
                <w:color w:val="000000" w:themeColor="text1"/>
                <w:sz w:val="20"/>
                <w:szCs w:val="20"/>
              </w:rPr>
              <w:t>【内容】</w:t>
            </w:r>
          </w:p>
          <w:p w14:paraId="7CDE87DD" w14:textId="73900CF3" w:rsidR="00137524" w:rsidRPr="00652619" w:rsidRDefault="00137524" w:rsidP="002957CE">
            <w:pPr>
              <w:spacing w:line="300" w:lineRule="exact"/>
              <w:rPr>
                <w:rFonts w:ascii="UD デジタル 教科書体 NK-R" w:eastAsia="UD デジタル 教科書体 NK-R" w:hAnsi="HG丸ｺﾞｼｯｸM-PRO"/>
                <w:color w:val="000000" w:themeColor="text1"/>
                <w:sz w:val="20"/>
                <w:szCs w:val="20"/>
              </w:rPr>
            </w:pPr>
            <w:r>
              <w:rPr>
                <w:rFonts w:ascii="UD デジタル 教科書体 NK-R" w:eastAsia="UD デジタル 教科書体 NK-R" w:hAnsi="HG丸ｺﾞｼｯｸM-PRO" w:hint="eastAsia"/>
                <w:color w:val="000000" w:themeColor="text1"/>
                <w:sz w:val="20"/>
                <w:szCs w:val="20"/>
              </w:rPr>
              <w:t>練習</w:t>
            </w:r>
          </w:p>
        </w:tc>
        <w:tc>
          <w:tcPr>
            <w:tcW w:w="1786" w:type="dxa"/>
          </w:tcPr>
          <w:p w14:paraId="3C3800D4" w14:textId="77777777" w:rsidR="00137524" w:rsidRDefault="00137524" w:rsidP="002957CE">
            <w:pPr>
              <w:spacing w:line="300" w:lineRule="exact"/>
              <w:rPr>
                <w:rFonts w:ascii="UD デジタル 教科書体 NK-R" w:eastAsia="UD デジタル 教科書体 NK-R" w:hAnsi="HG丸ｺﾞｼｯｸM-PRO"/>
                <w:color w:val="000000" w:themeColor="text1"/>
                <w:sz w:val="20"/>
                <w:szCs w:val="20"/>
              </w:rPr>
            </w:pPr>
            <w:r>
              <w:rPr>
                <w:rFonts w:ascii="UD デジタル 教科書体 NK-R" w:eastAsia="UD デジタル 教科書体 NK-R" w:hAnsi="HG丸ｺﾞｼｯｸM-PRO" w:hint="eastAsia"/>
                <w:color w:val="000000" w:themeColor="text1"/>
                <w:sz w:val="20"/>
                <w:szCs w:val="20"/>
              </w:rPr>
              <w:t>【内容】</w:t>
            </w:r>
          </w:p>
          <w:p w14:paraId="4B849843" w14:textId="77777777" w:rsidR="00137524" w:rsidRDefault="00137524" w:rsidP="002957CE">
            <w:pPr>
              <w:spacing w:line="300" w:lineRule="exact"/>
              <w:rPr>
                <w:rFonts w:ascii="UD デジタル 教科書体 NK-R" w:eastAsia="UD デジタル 教科書体 NK-R" w:hAnsi="HG丸ｺﾞｼｯｸM-PRO"/>
                <w:color w:val="000000" w:themeColor="text1"/>
                <w:sz w:val="20"/>
                <w:szCs w:val="20"/>
              </w:rPr>
            </w:pPr>
            <w:r>
              <w:rPr>
                <w:rFonts w:ascii="UD デジタル 教科書体 NK-R" w:eastAsia="UD デジタル 教科書体 NK-R" w:hAnsi="HG丸ｺﾞｼｯｸM-PRO" w:hint="eastAsia"/>
                <w:color w:val="000000" w:themeColor="text1"/>
                <w:sz w:val="20"/>
                <w:szCs w:val="20"/>
              </w:rPr>
              <w:t>ドラマ講習</w:t>
            </w:r>
          </w:p>
          <w:p w14:paraId="000F35A1" w14:textId="38D2149D" w:rsidR="00137524" w:rsidRPr="00652619" w:rsidRDefault="00137524" w:rsidP="002957CE">
            <w:pPr>
              <w:spacing w:line="300" w:lineRule="exact"/>
              <w:rPr>
                <w:rFonts w:ascii="UD デジタル 教科書体 NK-R" w:eastAsia="UD デジタル 教科書体 NK-R" w:hAnsi="HG丸ｺﾞｼｯｸM-PRO"/>
                <w:color w:val="000000" w:themeColor="text1"/>
                <w:sz w:val="20"/>
                <w:szCs w:val="20"/>
              </w:rPr>
            </w:pPr>
            <w:r>
              <w:rPr>
                <w:rFonts w:ascii="UD デジタル 教科書体 NK-R" w:eastAsia="UD デジタル 教科書体 NK-R" w:hAnsi="HG丸ｺﾞｼｯｸM-PRO" w:hint="eastAsia"/>
                <w:color w:val="000000" w:themeColor="text1"/>
                <w:sz w:val="20"/>
                <w:szCs w:val="20"/>
              </w:rPr>
              <w:t>脚本・撮影</w:t>
            </w:r>
          </w:p>
        </w:tc>
        <w:tc>
          <w:tcPr>
            <w:tcW w:w="1786" w:type="dxa"/>
          </w:tcPr>
          <w:p w14:paraId="3CB3263D" w14:textId="77777777" w:rsidR="00137524" w:rsidRDefault="00137524" w:rsidP="002957CE">
            <w:pPr>
              <w:spacing w:line="300" w:lineRule="exact"/>
              <w:rPr>
                <w:rFonts w:ascii="UD デジタル 教科書体 NK-R" w:eastAsia="UD デジタル 教科書体 NK-R" w:hAnsi="HG丸ｺﾞｼｯｸM-PRO"/>
                <w:color w:val="000000" w:themeColor="text1"/>
                <w:sz w:val="20"/>
                <w:szCs w:val="20"/>
              </w:rPr>
            </w:pPr>
            <w:r>
              <w:rPr>
                <w:rFonts w:ascii="UD デジタル 教科書体 NK-R" w:eastAsia="UD デジタル 教科書体 NK-R" w:hAnsi="HG丸ｺﾞｼｯｸM-PRO" w:hint="eastAsia"/>
                <w:color w:val="000000" w:themeColor="text1"/>
                <w:sz w:val="20"/>
                <w:szCs w:val="20"/>
              </w:rPr>
              <w:t>【内容】</w:t>
            </w:r>
          </w:p>
          <w:p w14:paraId="3FCEC7E1" w14:textId="77777777" w:rsidR="00137524" w:rsidRDefault="00137524" w:rsidP="002957CE">
            <w:pPr>
              <w:spacing w:line="300" w:lineRule="exact"/>
              <w:rPr>
                <w:rFonts w:ascii="UD デジタル 教科書体 NK-R" w:eastAsia="UD デジタル 教科書体 NK-R" w:hAnsi="HG丸ｺﾞｼｯｸM-PRO"/>
                <w:color w:val="000000" w:themeColor="text1"/>
                <w:sz w:val="20"/>
                <w:szCs w:val="20"/>
              </w:rPr>
            </w:pPr>
            <w:r>
              <w:rPr>
                <w:rFonts w:ascii="UD デジタル 教科書体 NK-R" w:eastAsia="UD デジタル 教科書体 NK-R" w:hAnsi="HG丸ｺﾞｼｯｸM-PRO" w:hint="eastAsia"/>
                <w:color w:val="000000" w:themeColor="text1"/>
                <w:sz w:val="20"/>
                <w:szCs w:val="20"/>
              </w:rPr>
              <w:t>ドキュメント講習</w:t>
            </w:r>
          </w:p>
          <w:p w14:paraId="62891D34" w14:textId="7AD6D4C8" w:rsidR="00137524" w:rsidRPr="00652619" w:rsidRDefault="00137524" w:rsidP="002957CE">
            <w:pPr>
              <w:spacing w:line="300" w:lineRule="exact"/>
              <w:rPr>
                <w:rFonts w:ascii="UD デジタル 教科書体 NK-R" w:eastAsia="UD デジタル 教科書体 NK-R" w:hAnsi="HG丸ｺﾞｼｯｸM-PRO"/>
                <w:color w:val="000000" w:themeColor="text1"/>
                <w:sz w:val="20"/>
                <w:szCs w:val="20"/>
              </w:rPr>
            </w:pPr>
            <w:r>
              <w:rPr>
                <w:rFonts w:ascii="UD デジタル 教科書体 NK-R" w:eastAsia="UD デジタル 教科書体 NK-R" w:hAnsi="HG丸ｺﾞｼｯｸM-PRO" w:hint="eastAsia"/>
                <w:color w:val="000000" w:themeColor="text1"/>
                <w:sz w:val="20"/>
                <w:szCs w:val="20"/>
              </w:rPr>
              <w:t>構成</w:t>
            </w:r>
          </w:p>
        </w:tc>
        <w:tc>
          <w:tcPr>
            <w:tcW w:w="1786" w:type="dxa"/>
          </w:tcPr>
          <w:p w14:paraId="24D108B7" w14:textId="77777777" w:rsidR="00137524" w:rsidRDefault="00137524" w:rsidP="002957CE">
            <w:pPr>
              <w:spacing w:line="300" w:lineRule="exact"/>
              <w:rPr>
                <w:rFonts w:ascii="UD デジタル 教科書体 NK-R" w:eastAsia="UD デジタル 教科書体 NK-R" w:hAnsi="HG丸ｺﾞｼｯｸM-PRO"/>
                <w:color w:val="000000" w:themeColor="text1"/>
                <w:sz w:val="20"/>
                <w:szCs w:val="20"/>
              </w:rPr>
            </w:pPr>
            <w:r>
              <w:rPr>
                <w:rFonts w:ascii="UD デジタル 教科書体 NK-R" w:eastAsia="UD デジタル 教科書体 NK-R" w:hAnsi="HG丸ｺﾞｼｯｸM-PRO" w:hint="eastAsia"/>
                <w:color w:val="000000" w:themeColor="text1"/>
                <w:sz w:val="20"/>
                <w:szCs w:val="20"/>
              </w:rPr>
              <w:t>【内容】</w:t>
            </w:r>
          </w:p>
          <w:p w14:paraId="41324B2E" w14:textId="02482568" w:rsidR="00137524" w:rsidRPr="00652619" w:rsidRDefault="00137524" w:rsidP="002957CE">
            <w:pPr>
              <w:spacing w:line="300" w:lineRule="exact"/>
              <w:rPr>
                <w:rFonts w:ascii="UD デジタル 教科書体 NK-R" w:eastAsia="UD デジタル 教科書体 NK-R" w:hAnsi="HG丸ｺﾞｼｯｸM-PRO"/>
                <w:color w:val="000000" w:themeColor="text1"/>
                <w:sz w:val="20"/>
                <w:szCs w:val="20"/>
              </w:rPr>
            </w:pPr>
            <w:r>
              <w:rPr>
                <w:rFonts w:ascii="UD デジタル 教科書体 NK-R" w:eastAsia="UD デジタル 教科書体 NK-R" w:hAnsi="HG丸ｺﾞｼｯｸM-PRO" w:hint="eastAsia"/>
                <w:color w:val="000000" w:themeColor="text1"/>
                <w:sz w:val="20"/>
                <w:szCs w:val="20"/>
              </w:rPr>
              <w:t>審査について</w:t>
            </w:r>
          </w:p>
        </w:tc>
      </w:tr>
      <w:tr w:rsidR="00B560EE" w:rsidRPr="00652619" w14:paraId="6F32FD51" w14:textId="3FF7567B" w:rsidTr="003B43C4">
        <w:trPr>
          <w:trHeight w:val="636"/>
        </w:trPr>
        <w:tc>
          <w:tcPr>
            <w:tcW w:w="851" w:type="dxa"/>
          </w:tcPr>
          <w:p w14:paraId="6D15D7B5" w14:textId="77777777" w:rsidR="00B560EE" w:rsidRPr="00652619" w:rsidRDefault="00B560EE" w:rsidP="002957CE">
            <w:pPr>
              <w:spacing w:line="300" w:lineRule="exact"/>
              <w:rPr>
                <w:rFonts w:ascii="UD デジタル 教科書体 NK-R" w:eastAsia="UD デジタル 教科書体 NK-R" w:hAnsi="HG丸ｺﾞｼｯｸM-PRO"/>
                <w:color w:val="000000" w:themeColor="text1"/>
                <w:sz w:val="20"/>
                <w:szCs w:val="20"/>
              </w:rPr>
            </w:pPr>
            <w:r w:rsidRPr="00652619">
              <w:rPr>
                <w:rFonts w:ascii="UD デジタル 教科書体 NK-R" w:eastAsia="UD デジタル 教科書体 NK-R" w:hAnsi="HG丸ｺﾞｼｯｸM-PRO" w:hint="eastAsia"/>
                <w:color w:val="000000" w:themeColor="text1"/>
                <w:sz w:val="20"/>
                <w:szCs w:val="20"/>
              </w:rPr>
              <w:t>１２：００</w:t>
            </w:r>
          </w:p>
          <w:p w14:paraId="0B18F9E7" w14:textId="7A013F73" w:rsidR="00B560EE" w:rsidRPr="00652619" w:rsidRDefault="00B560EE" w:rsidP="00B560EE">
            <w:pPr>
              <w:spacing w:line="300" w:lineRule="exact"/>
              <w:rPr>
                <w:rFonts w:ascii="UD デジタル 教科書体 NK-R" w:eastAsia="UD デジタル 教科書体 NK-R" w:hAnsi="HG丸ｺﾞｼｯｸM-PRO"/>
                <w:color w:val="000000" w:themeColor="text1"/>
                <w:sz w:val="20"/>
                <w:szCs w:val="20"/>
              </w:rPr>
            </w:pPr>
            <w:r w:rsidRPr="00652619">
              <w:rPr>
                <w:rFonts w:ascii="UD デジタル 教科書体 NK-R" w:eastAsia="UD デジタル 教科書体 NK-R" w:hAnsi="HG丸ｺﾞｼｯｸM-PRO" w:hint="eastAsia"/>
                <w:color w:val="000000" w:themeColor="text1"/>
                <w:sz w:val="20"/>
                <w:szCs w:val="20"/>
              </w:rPr>
              <w:t>１２：５０</w:t>
            </w:r>
          </w:p>
        </w:tc>
        <w:tc>
          <w:tcPr>
            <w:tcW w:w="8930" w:type="dxa"/>
            <w:gridSpan w:val="5"/>
          </w:tcPr>
          <w:p w14:paraId="0EBD71EC" w14:textId="1B6AF231" w:rsidR="00B560EE" w:rsidRPr="00652619" w:rsidRDefault="00B560EE" w:rsidP="002957CE">
            <w:pPr>
              <w:spacing w:line="300" w:lineRule="exact"/>
              <w:rPr>
                <w:rFonts w:ascii="UD デジタル 教科書体 NK-R" w:eastAsia="UD デジタル 教科書体 NK-R" w:hAnsi="HG丸ｺﾞｼｯｸM-PRO"/>
                <w:color w:val="000000" w:themeColor="text1"/>
                <w:sz w:val="20"/>
                <w:szCs w:val="20"/>
              </w:rPr>
            </w:pPr>
            <w:r w:rsidRPr="00652619">
              <w:rPr>
                <w:rFonts w:ascii="UD デジタル 教科書体 NK-R" w:eastAsia="UD デジタル 教科書体 NK-R" w:hAnsi="HG丸ｺﾞｼｯｸM-PRO" w:hint="eastAsia"/>
                <w:color w:val="000000" w:themeColor="text1"/>
                <w:sz w:val="20"/>
                <w:szCs w:val="20"/>
              </w:rPr>
              <w:t>昼食</w:t>
            </w:r>
          </w:p>
        </w:tc>
      </w:tr>
      <w:tr w:rsidR="00B560EE" w:rsidRPr="00652619" w14:paraId="714959AB" w14:textId="77777777" w:rsidTr="003B43C4">
        <w:trPr>
          <w:trHeight w:val="643"/>
        </w:trPr>
        <w:tc>
          <w:tcPr>
            <w:tcW w:w="851" w:type="dxa"/>
          </w:tcPr>
          <w:p w14:paraId="5BF33528" w14:textId="77777777" w:rsidR="00B560EE" w:rsidRPr="00652619" w:rsidRDefault="00B560EE" w:rsidP="002957CE">
            <w:pPr>
              <w:spacing w:line="300" w:lineRule="exact"/>
              <w:rPr>
                <w:rFonts w:ascii="UD デジタル 教科書体 NK-R" w:eastAsia="UD デジタル 教科書体 NK-R" w:hAnsi="HG丸ｺﾞｼｯｸM-PRO"/>
                <w:color w:val="000000" w:themeColor="text1"/>
                <w:sz w:val="20"/>
                <w:szCs w:val="20"/>
              </w:rPr>
            </w:pPr>
            <w:r w:rsidRPr="00652619">
              <w:rPr>
                <w:rFonts w:ascii="UD デジタル 教科書体 NK-R" w:eastAsia="UD デジタル 教科書体 NK-R" w:hAnsi="HG丸ｺﾞｼｯｸM-PRO" w:hint="eastAsia"/>
                <w:color w:val="000000" w:themeColor="text1"/>
                <w:sz w:val="20"/>
                <w:szCs w:val="20"/>
              </w:rPr>
              <w:t>１３：００</w:t>
            </w:r>
          </w:p>
          <w:p w14:paraId="5DCCC598" w14:textId="1C4B2908" w:rsidR="00B560EE" w:rsidRPr="00652619" w:rsidRDefault="00B560EE" w:rsidP="00B560EE">
            <w:pPr>
              <w:spacing w:line="300" w:lineRule="exact"/>
              <w:rPr>
                <w:rFonts w:ascii="UD デジタル 教科書体 NK-R" w:eastAsia="UD デジタル 教科書体 NK-R" w:hAnsi="HG丸ｺﾞｼｯｸM-PRO"/>
                <w:color w:val="000000" w:themeColor="text1"/>
                <w:sz w:val="20"/>
                <w:szCs w:val="20"/>
              </w:rPr>
            </w:pPr>
            <w:r w:rsidRPr="00652619">
              <w:rPr>
                <w:rFonts w:ascii="UD デジタル 教科書体 NK-R" w:eastAsia="UD デジタル 教科書体 NK-R" w:hAnsi="HG丸ｺﾞｼｯｸM-PRO" w:hint="eastAsia"/>
                <w:color w:val="000000" w:themeColor="text1"/>
                <w:sz w:val="20"/>
                <w:szCs w:val="20"/>
              </w:rPr>
              <w:t>１３：５０</w:t>
            </w:r>
          </w:p>
        </w:tc>
        <w:tc>
          <w:tcPr>
            <w:tcW w:w="8930" w:type="dxa"/>
            <w:gridSpan w:val="5"/>
          </w:tcPr>
          <w:p w14:paraId="07C03521" w14:textId="77777777" w:rsidR="00B560EE" w:rsidRPr="00652619" w:rsidRDefault="00B560EE" w:rsidP="002957CE">
            <w:pPr>
              <w:spacing w:line="300" w:lineRule="exact"/>
              <w:rPr>
                <w:rFonts w:ascii="UD デジタル 教科書体 NK-R" w:eastAsia="UD デジタル 教科書体 NK-R" w:hAnsi="HG丸ｺﾞｼｯｸM-PRO"/>
                <w:color w:val="000000" w:themeColor="text1"/>
                <w:sz w:val="20"/>
                <w:szCs w:val="20"/>
              </w:rPr>
            </w:pPr>
            <w:r w:rsidRPr="00652619">
              <w:rPr>
                <w:rFonts w:ascii="UD デジタル 教科書体 NK-R" w:eastAsia="UD デジタル 教科書体 NK-R" w:hAnsi="HG丸ｺﾞｼｯｸM-PRO" w:hint="eastAsia"/>
                <w:color w:val="000000" w:themeColor="text1"/>
                <w:sz w:val="20"/>
                <w:szCs w:val="20"/>
              </w:rPr>
              <w:t>交流会</w:t>
            </w:r>
          </w:p>
          <w:p w14:paraId="40BD65D5" w14:textId="4C4DDD3C" w:rsidR="006808C7" w:rsidRDefault="00652619" w:rsidP="002957CE">
            <w:pPr>
              <w:spacing w:line="300" w:lineRule="exact"/>
              <w:rPr>
                <w:rFonts w:ascii="UD デジタル 教科書体 NK-R" w:eastAsia="UD デジタル 教科書体 NK-R" w:hAnsi="HG丸ｺﾞｼｯｸM-PRO"/>
                <w:color w:val="000000" w:themeColor="text1"/>
                <w:sz w:val="20"/>
                <w:szCs w:val="20"/>
              </w:rPr>
            </w:pPr>
            <w:r w:rsidRPr="00652619">
              <w:rPr>
                <w:rFonts w:ascii="UD デジタル 教科書体 NK-R" w:eastAsia="UD デジタル 教科書体 NK-R" w:hAnsi="HG丸ｺﾞｼｯｸM-PRO" w:hint="eastAsia"/>
                <w:color w:val="000000" w:themeColor="text1"/>
                <w:sz w:val="20"/>
                <w:szCs w:val="20"/>
              </w:rPr>
              <w:t>【</w:t>
            </w:r>
            <w:r w:rsidR="00B560EE" w:rsidRPr="00652619">
              <w:rPr>
                <w:rFonts w:ascii="UD デジタル 教科書体 NK-R" w:eastAsia="UD デジタル 教科書体 NK-R" w:hAnsi="HG丸ｺﾞｼｯｸM-PRO" w:hint="eastAsia"/>
                <w:color w:val="000000" w:themeColor="text1"/>
                <w:sz w:val="20"/>
                <w:szCs w:val="20"/>
              </w:rPr>
              <w:t>参加校全体での親睦会</w:t>
            </w:r>
            <w:r w:rsidRPr="00652619">
              <w:rPr>
                <w:rFonts w:ascii="UD デジタル 教科書体 NK-R" w:eastAsia="UD デジタル 教科書体 NK-R" w:hAnsi="HG丸ｺﾞｼｯｸM-PRO" w:hint="eastAsia"/>
                <w:color w:val="000000" w:themeColor="text1"/>
                <w:sz w:val="20"/>
                <w:szCs w:val="20"/>
              </w:rPr>
              <w:t xml:space="preserve">】　</w:t>
            </w:r>
          </w:p>
          <w:p w14:paraId="4EE639EF" w14:textId="5A0DFD00" w:rsidR="00B560EE" w:rsidRPr="00652619" w:rsidRDefault="00E04B45" w:rsidP="002957CE">
            <w:pPr>
              <w:spacing w:line="300" w:lineRule="exact"/>
              <w:rPr>
                <w:rFonts w:ascii="UD デジタル 教科書体 NK-R" w:eastAsia="UD デジタル 教科書体 NK-R" w:hAnsi="HG丸ｺﾞｼｯｸM-PRO"/>
                <w:color w:val="000000" w:themeColor="text1"/>
                <w:sz w:val="20"/>
                <w:szCs w:val="20"/>
              </w:rPr>
            </w:pPr>
            <w:r>
              <w:rPr>
                <w:rFonts w:ascii="UD デジタル 教科書体 NK-R" w:eastAsia="UD デジタル 教科書体 NK-R" w:hAnsi="HG丸ｺﾞｼｯｸM-PRO" w:hint="eastAsia"/>
                <w:color w:val="000000" w:themeColor="text1"/>
                <w:sz w:val="20"/>
                <w:szCs w:val="20"/>
              </w:rPr>
              <w:t>自校紹介・クイズ大会</w:t>
            </w:r>
          </w:p>
        </w:tc>
      </w:tr>
      <w:tr w:rsidR="00B560EE" w:rsidRPr="00652619" w14:paraId="6C3E1FF9" w14:textId="77777777" w:rsidTr="003B43C4">
        <w:tc>
          <w:tcPr>
            <w:tcW w:w="851" w:type="dxa"/>
          </w:tcPr>
          <w:p w14:paraId="21A10F6D" w14:textId="77777777" w:rsidR="00B560EE" w:rsidRPr="00652619" w:rsidRDefault="00B560EE" w:rsidP="002957CE">
            <w:pPr>
              <w:spacing w:line="300" w:lineRule="exact"/>
              <w:rPr>
                <w:rFonts w:ascii="UD デジタル 教科書体 NK-R" w:eastAsia="UD デジタル 教科書体 NK-R" w:hAnsi="HG丸ｺﾞｼｯｸM-PRO"/>
                <w:color w:val="000000" w:themeColor="text1"/>
                <w:sz w:val="20"/>
                <w:szCs w:val="20"/>
              </w:rPr>
            </w:pPr>
            <w:r w:rsidRPr="00652619">
              <w:rPr>
                <w:rFonts w:ascii="UD デジタル 教科書体 NK-R" w:eastAsia="UD デジタル 教科書体 NK-R" w:hAnsi="HG丸ｺﾞｼｯｸM-PRO" w:hint="eastAsia"/>
                <w:color w:val="000000" w:themeColor="text1"/>
                <w:sz w:val="20"/>
                <w:szCs w:val="20"/>
              </w:rPr>
              <w:t>１４：００</w:t>
            </w:r>
          </w:p>
          <w:p w14:paraId="4198C49F" w14:textId="3AD98A16" w:rsidR="00B560EE" w:rsidRPr="00652619" w:rsidRDefault="00B560EE" w:rsidP="002957CE">
            <w:pPr>
              <w:spacing w:line="300" w:lineRule="exact"/>
              <w:rPr>
                <w:rFonts w:ascii="UD デジタル 教科書体 NK-R" w:eastAsia="UD デジタル 教科書体 NK-R" w:hAnsi="HG丸ｺﾞｼｯｸM-PRO"/>
                <w:color w:val="000000" w:themeColor="text1"/>
                <w:sz w:val="20"/>
                <w:szCs w:val="20"/>
              </w:rPr>
            </w:pPr>
            <w:r w:rsidRPr="00652619">
              <w:rPr>
                <w:rFonts w:ascii="UD デジタル 教科書体 NK-R" w:eastAsia="UD デジタル 教科書体 NK-R" w:hAnsi="HG丸ｺﾞｼｯｸM-PRO" w:hint="eastAsia"/>
                <w:color w:val="000000" w:themeColor="text1"/>
                <w:sz w:val="20"/>
                <w:szCs w:val="20"/>
              </w:rPr>
              <w:t>１５：００</w:t>
            </w:r>
          </w:p>
        </w:tc>
        <w:tc>
          <w:tcPr>
            <w:tcW w:w="8930" w:type="dxa"/>
            <w:gridSpan w:val="5"/>
          </w:tcPr>
          <w:p w14:paraId="19CD5859" w14:textId="77777777" w:rsidR="00B560EE" w:rsidRPr="00652619" w:rsidRDefault="00B560EE" w:rsidP="002957CE">
            <w:pPr>
              <w:spacing w:line="300" w:lineRule="exact"/>
              <w:rPr>
                <w:rFonts w:ascii="UD デジタル 教科書体 NK-R" w:eastAsia="UD デジタル 教科書体 NK-R" w:hAnsi="HG丸ｺﾞｼｯｸM-PRO"/>
                <w:color w:val="000000" w:themeColor="text1"/>
                <w:sz w:val="20"/>
                <w:szCs w:val="20"/>
              </w:rPr>
            </w:pPr>
            <w:r w:rsidRPr="00652619">
              <w:rPr>
                <w:rFonts w:ascii="UD デジタル 教科書体 NK-R" w:eastAsia="UD デジタル 教科書体 NK-R" w:hAnsi="HG丸ｺﾞｼｯｸM-PRO" w:hint="eastAsia"/>
                <w:color w:val="000000" w:themeColor="text1"/>
                <w:sz w:val="20"/>
                <w:szCs w:val="20"/>
              </w:rPr>
              <w:t>全体会</w:t>
            </w:r>
          </w:p>
          <w:p w14:paraId="75C315E3" w14:textId="00471D23" w:rsidR="00B560EE" w:rsidRPr="00652619" w:rsidRDefault="00B560EE" w:rsidP="002957CE">
            <w:pPr>
              <w:spacing w:line="300" w:lineRule="exact"/>
              <w:rPr>
                <w:rFonts w:ascii="UD デジタル 教科書体 NK-R" w:eastAsia="UD デジタル 教科書体 NK-R" w:hAnsi="HG丸ｺﾞｼｯｸM-PRO"/>
                <w:color w:val="000000" w:themeColor="text1"/>
                <w:sz w:val="20"/>
                <w:szCs w:val="20"/>
              </w:rPr>
            </w:pPr>
            <w:r w:rsidRPr="00652619">
              <w:rPr>
                <w:rFonts w:ascii="UD デジタル 教科書体 NK-R" w:eastAsia="UD デジタル 教科書体 NK-R" w:hAnsi="HG丸ｺﾞｼｯｸM-PRO" w:hint="eastAsia"/>
                <w:color w:val="000000" w:themeColor="text1"/>
                <w:sz w:val="20"/>
                <w:szCs w:val="20"/>
              </w:rPr>
              <w:t>講師：NHK神戸放送局　ディレクター　完戸由依</w:t>
            </w:r>
            <w:r w:rsidR="00652619" w:rsidRPr="00652619">
              <w:rPr>
                <w:rFonts w:ascii="UD デジタル 教科書体 NK-R" w:eastAsia="UD デジタル 教科書体 NK-R" w:hAnsi="HG丸ｺﾞｼｯｸM-PRO" w:hint="eastAsia"/>
                <w:color w:val="000000" w:themeColor="text1"/>
                <w:sz w:val="20"/>
                <w:szCs w:val="20"/>
              </w:rPr>
              <w:t>さん</w:t>
            </w:r>
          </w:p>
          <w:p w14:paraId="1CBBD098" w14:textId="32D1C17C" w:rsidR="00652619" w:rsidRPr="00652619" w:rsidRDefault="00B560EE" w:rsidP="002957CE">
            <w:pPr>
              <w:spacing w:line="300" w:lineRule="exact"/>
              <w:rPr>
                <w:rFonts w:ascii="UD デジタル 教科書体 NK-R" w:eastAsia="UD デジタル 教科書体 NK-R" w:hAnsi="HG丸ｺﾞｼｯｸM-PRO"/>
                <w:color w:val="000000" w:themeColor="text1"/>
                <w:sz w:val="20"/>
                <w:szCs w:val="20"/>
              </w:rPr>
            </w:pPr>
            <w:r w:rsidRPr="00652619">
              <w:rPr>
                <w:rFonts w:ascii="UD デジタル 教科書体 NK-R" w:eastAsia="UD デジタル 教科書体 NK-R" w:hAnsi="HG丸ｺﾞｼｯｸM-PRO" w:hint="eastAsia"/>
                <w:color w:val="000000" w:themeColor="text1"/>
                <w:sz w:val="20"/>
                <w:szCs w:val="20"/>
              </w:rPr>
              <w:t>内容：番組作りに関する講習</w:t>
            </w:r>
          </w:p>
        </w:tc>
      </w:tr>
      <w:tr w:rsidR="00B560EE" w:rsidRPr="00652619" w14:paraId="3D233A67" w14:textId="77777777" w:rsidTr="003B43C4">
        <w:trPr>
          <w:trHeight w:val="64"/>
        </w:trPr>
        <w:tc>
          <w:tcPr>
            <w:tcW w:w="851" w:type="dxa"/>
          </w:tcPr>
          <w:p w14:paraId="265D7B9C" w14:textId="564B6A3A" w:rsidR="00B560EE" w:rsidRPr="00652619" w:rsidRDefault="00B560EE" w:rsidP="002957CE">
            <w:pPr>
              <w:spacing w:line="300" w:lineRule="exact"/>
              <w:rPr>
                <w:rFonts w:ascii="UD デジタル 教科書体 NK-R" w:eastAsia="UD デジタル 教科書体 NK-R" w:hAnsi="HG丸ｺﾞｼｯｸM-PRO"/>
                <w:color w:val="000000" w:themeColor="text1"/>
                <w:sz w:val="20"/>
                <w:szCs w:val="20"/>
              </w:rPr>
            </w:pPr>
            <w:r w:rsidRPr="00652619">
              <w:rPr>
                <w:rFonts w:ascii="UD デジタル 教科書体 NK-R" w:eastAsia="UD デジタル 教科書体 NK-R" w:hAnsi="HG丸ｺﾞｼｯｸM-PRO" w:hint="eastAsia"/>
                <w:color w:val="000000" w:themeColor="text1"/>
                <w:sz w:val="20"/>
                <w:szCs w:val="20"/>
              </w:rPr>
              <w:t>１５：００</w:t>
            </w:r>
          </w:p>
        </w:tc>
        <w:tc>
          <w:tcPr>
            <w:tcW w:w="8930" w:type="dxa"/>
            <w:gridSpan w:val="5"/>
          </w:tcPr>
          <w:p w14:paraId="6B5BD5BA" w14:textId="339150F9" w:rsidR="00B560EE" w:rsidRPr="00652619" w:rsidRDefault="00B560EE" w:rsidP="002957CE">
            <w:pPr>
              <w:spacing w:line="300" w:lineRule="exact"/>
              <w:rPr>
                <w:rFonts w:ascii="UD デジタル 教科書体 NK-R" w:eastAsia="UD デジタル 教科書体 NK-R" w:hAnsi="HG丸ｺﾞｼｯｸM-PRO"/>
                <w:color w:val="000000" w:themeColor="text1"/>
                <w:sz w:val="20"/>
                <w:szCs w:val="20"/>
              </w:rPr>
            </w:pPr>
            <w:r w:rsidRPr="00652619">
              <w:rPr>
                <w:rFonts w:ascii="UD デジタル 教科書体 NK-R" w:eastAsia="UD デジタル 教科書体 NK-R" w:hAnsi="HG丸ｺﾞｼｯｸM-PRO" w:hint="eastAsia"/>
                <w:color w:val="000000" w:themeColor="text1"/>
                <w:sz w:val="20"/>
                <w:szCs w:val="20"/>
              </w:rPr>
              <w:t>解散</w:t>
            </w:r>
          </w:p>
        </w:tc>
      </w:tr>
    </w:tbl>
    <w:p w14:paraId="0AC9F4E5" w14:textId="77777777" w:rsidR="004B284C" w:rsidRPr="00B560EE" w:rsidRDefault="004B284C" w:rsidP="002957CE">
      <w:pPr>
        <w:spacing w:line="300" w:lineRule="exact"/>
        <w:rPr>
          <w:rFonts w:ascii="UD デジタル 教科書体 NK-R" w:eastAsia="UD デジタル 教科書体 NK-R" w:hAnsi="HG丸ｺﾞｼｯｸM-PRO"/>
          <w:color w:val="000000" w:themeColor="text1"/>
          <w:sz w:val="20"/>
          <w:szCs w:val="20"/>
        </w:rPr>
      </w:pPr>
    </w:p>
    <w:p w14:paraId="02580536" w14:textId="566F66DC" w:rsidR="004B56FD" w:rsidRPr="00B560EE" w:rsidRDefault="004B56FD" w:rsidP="002957CE">
      <w:pPr>
        <w:spacing w:line="300" w:lineRule="exact"/>
        <w:rPr>
          <w:rFonts w:ascii="UD デジタル 教科書体 NK-R" w:eastAsia="UD デジタル 教科書体 NK-R" w:hAnsi="HG丸ｺﾞｼｯｸM-PRO"/>
          <w:color w:val="000000" w:themeColor="text1"/>
          <w:sz w:val="24"/>
          <w:szCs w:val="24"/>
        </w:rPr>
      </w:pPr>
      <w:r w:rsidRPr="00B560EE">
        <w:rPr>
          <w:rFonts w:ascii="UD デジタル 教科書体 NK-R" w:eastAsia="UD デジタル 教科書体 NK-R" w:hAnsi="HG丸ｺﾞｼｯｸM-PRO" w:hint="eastAsia"/>
          <w:color w:val="000000" w:themeColor="text1"/>
          <w:sz w:val="24"/>
          <w:szCs w:val="24"/>
          <w:u w:val="single"/>
        </w:rPr>
        <w:t>２．講座詳細</w:t>
      </w:r>
    </w:p>
    <w:p w14:paraId="62DF097E" w14:textId="24145EF9" w:rsidR="005B4EC2" w:rsidRDefault="00D044EB" w:rsidP="00D044EB">
      <w:pPr>
        <w:spacing w:line="300" w:lineRule="exact"/>
        <w:rPr>
          <w:rFonts w:ascii="UD デジタル 教科書体 NK-R" w:eastAsia="UD デジタル 教科書体 NK-R" w:hAnsi="HG丸ｺﾞｼｯｸM-PRO"/>
          <w:color w:val="000000" w:themeColor="text1"/>
          <w:szCs w:val="21"/>
        </w:rPr>
      </w:pPr>
      <w:r>
        <w:rPr>
          <w:rFonts w:ascii="UD デジタル 教科書体 NK-R" w:eastAsia="UD デジタル 教科書体 NK-R" w:hAnsi="HG丸ｺﾞｼｯｸM-PRO" w:hint="eastAsia"/>
          <w:color w:val="000000" w:themeColor="text1"/>
          <w:szCs w:val="21"/>
        </w:rPr>
        <w:t>【</w:t>
      </w:r>
      <w:r w:rsidR="00D018A7">
        <w:rPr>
          <w:rFonts w:ascii="UD デジタル 教科書体 NK-R" w:eastAsia="UD デジタル 教科書体 NK-R" w:hAnsi="HG丸ｺﾞｼｯｸM-PRO" w:hint="eastAsia"/>
          <w:color w:val="000000" w:themeColor="text1"/>
          <w:szCs w:val="21"/>
        </w:rPr>
        <w:t>アナウンス講習</w:t>
      </w:r>
      <w:r>
        <w:rPr>
          <w:rFonts w:ascii="UD デジタル 教科書体 NK-R" w:eastAsia="UD デジタル 教科書体 NK-R" w:hAnsi="HG丸ｺﾞｼｯｸM-PRO" w:hint="eastAsia"/>
          <w:color w:val="000000" w:themeColor="text1"/>
          <w:szCs w:val="21"/>
        </w:rPr>
        <w:t>】</w:t>
      </w:r>
    </w:p>
    <w:p w14:paraId="6A069FA2" w14:textId="77777777" w:rsidR="00D044EB" w:rsidRDefault="00D018A7" w:rsidP="00D044EB">
      <w:pPr>
        <w:spacing w:line="300" w:lineRule="exact"/>
        <w:ind w:leftChars="100" w:left="210"/>
        <w:rPr>
          <w:rFonts w:ascii="UD デジタル 教科書体 NK-R" w:eastAsia="UD デジタル 教科書体 NK-R" w:hAnsi="HG丸ｺﾞｼｯｸM-PRO"/>
          <w:color w:val="000000" w:themeColor="text1"/>
          <w:szCs w:val="21"/>
        </w:rPr>
      </w:pPr>
      <w:r>
        <w:rPr>
          <w:rFonts w:ascii="UD デジタル 教科書体 NK-R" w:eastAsia="UD デジタル 教科書体 NK-R" w:hAnsi="HG丸ｺﾞｼｯｸM-PRO" w:hint="eastAsia"/>
          <w:color w:val="000000" w:themeColor="text1"/>
          <w:szCs w:val="21"/>
        </w:rPr>
        <w:t>〇研究発表『【超重要】原稿の書き方講座』全国版</w:t>
      </w:r>
    </w:p>
    <w:p w14:paraId="7185C9DA" w14:textId="4BCC6BEE" w:rsidR="00E04B45" w:rsidRDefault="00A00892" w:rsidP="001D735B">
      <w:pPr>
        <w:spacing w:line="300" w:lineRule="exact"/>
        <w:ind w:leftChars="200" w:left="420"/>
        <w:rPr>
          <w:rFonts w:ascii="UD デジタル 教科書体 NK-R" w:eastAsia="UD デジタル 教科書体 NK-R" w:hAnsi="HG丸ｺﾞｼｯｸM-PRO"/>
          <w:color w:val="000000" w:themeColor="text1"/>
          <w:szCs w:val="21"/>
        </w:rPr>
      </w:pPr>
      <w:r>
        <w:rPr>
          <w:rFonts w:ascii="UD デジタル 教科書体 NK-R" w:eastAsia="UD デジタル 教科書体 NK-R" w:hAnsi="HG丸ｺﾞｼｯｸM-PRO" w:hint="eastAsia"/>
          <w:color w:val="000000" w:themeColor="text1"/>
          <w:szCs w:val="21"/>
        </w:rPr>
        <w:t>兵庫県大会の研究発表部門で優勝した『【超重要】原稿の書き方講座』を、全国大会向けにさらにブラッシュアップし、全国大会での実際の発表を経て、最新の「原稿の書き方」を紹介します。県大会では傾向の分析が中心でしたが、より良い原稿作成とは何かをさらにこの研修の場で、探っていきたいという意見交換型の講座です。原稿を的確に伝えるための、発声練習などについても触れる予定です。</w:t>
      </w:r>
    </w:p>
    <w:p w14:paraId="1F687788" w14:textId="77777777" w:rsidR="00E04B45" w:rsidRDefault="00E04B45" w:rsidP="00A00892">
      <w:pPr>
        <w:spacing w:line="300" w:lineRule="exact"/>
        <w:ind w:leftChars="84" w:left="176"/>
        <w:rPr>
          <w:rFonts w:ascii="UD デジタル 教科書体 NK-R" w:eastAsia="UD デジタル 教科書体 NK-R" w:hAnsi="HG丸ｺﾞｼｯｸM-PRO"/>
          <w:color w:val="000000" w:themeColor="text1"/>
          <w:szCs w:val="21"/>
        </w:rPr>
      </w:pPr>
    </w:p>
    <w:p w14:paraId="4839E3F4" w14:textId="1C8410A6" w:rsidR="00A00892" w:rsidRDefault="00D044EB" w:rsidP="001D735B">
      <w:pPr>
        <w:spacing w:line="300" w:lineRule="exact"/>
        <w:rPr>
          <w:rFonts w:ascii="UD デジタル 教科書体 NK-R" w:eastAsia="UD デジタル 教科書体 NK-R" w:hAnsi="HG丸ｺﾞｼｯｸM-PRO"/>
          <w:color w:val="000000" w:themeColor="text1"/>
          <w:szCs w:val="21"/>
        </w:rPr>
      </w:pPr>
      <w:r>
        <w:rPr>
          <w:rFonts w:ascii="UD デジタル 教科書体 NK-R" w:eastAsia="UD デジタル 教科書体 NK-R" w:hAnsi="HG丸ｺﾞｼｯｸM-PRO" w:hint="eastAsia"/>
          <w:color w:val="000000" w:themeColor="text1"/>
          <w:szCs w:val="21"/>
        </w:rPr>
        <w:t>【</w:t>
      </w:r>
      <w:r w:rsidR="00A00892">
        <w:rPr>
          <w:rFonts w:ascii="UD デジタル 教科書体 NK-R" w:eastAsia="UD デジタル 教科書体 NK-R" w:hAnsi="HG丸ｺﾞｼｯｸM-PRO" w:hint="eastAsia"/>
          <w:color w:val="000000" w:themeColor="text1"/>
          <w:szCs w:val="21"/>
        </w:rPr>
        <w:t>朗読講習</w:t>
      </w:r>
      <w:r>
        <w:rPr>
          <w:rFonts w:ascii="UD デジタル 教科書体 NK-R" w:eastAsia="UD デジタル 教科書体 NK-R" w:hAnsi="HG丸ｺﾞｼｯｸM-PRO" w:hint="eastAsia"/>
          <w:color w:val="000000" w:themeColor="text1"/>
          <w:szCs w:val="21"/>
        </w:rPr>
        <w:t>】</w:t>
      </w:r>
    </w:p>
    <w:p w14:paraId="2EE66C65" w14:textId="598B3065" w:rsidR="00A00892" w:rsidRDefault="00A00892" w:rsidP="001D735B">
      <w:pPr>
        <w:spacing w:line="300" w:lineRule="exact"/>
        <w:ind w:leftChars="100" w:left="210"/>
        <w:rPr>
          <w:rFonts w:ascii="UD デジタル 教科書体 NK-R" w:eastAsia="UD デジタル 教科書体 NK-R" w:hAnsi="HG丸ｺﾞｼｯｸM-PRO"/>
          <w:color w:val="000000" w:themeColor="text1"/>
          <w:szCs w:val="21"/>
        </w:rPr>
      </w:pPr>
      <w:r>
        <w:rPr>
          <w:rFonts w:ascii="UD デジタル 教科書体 NK-R" w:eastAsia="UD デジタル 教科書体 NK-R" w:hAnsi="HG丸ｺﾞｼｯｸM-PRO" w:hint="eastAsia"/>
          <w:color w:val="000000" w:themeColor="text1"/>
          <w:szCs w:val="21"/>
        </w:rPr>
        <w:t>〇</w:t>
      </w:r>
      <w:r w:rsidR="001D735B" w:rsidRPr="001D735B">
        <w:rPr>
          <w:rFonts w:ascii="UD デジタル 教科書体 NK-R" w:eastAsia="UD デジタル 教科書体 NK-R" w:hAnsi="HG丸ｺﾞｼｯｸM-PRO" w:hint="eastAsia"/>
          <w:color w:val="000000" w:themeColor="text1"/>
          <w:szCs w:val="21"/>
        </w:rPr>
        <w:t>今日勝てないけど</w:t>
      </w:r>
      <w:r w:rsidR="001D735B" w:rsidRPr="001D735B">
        <w:rPr>
          <w:rFonts w:ascii="UD デジタル 教科書体 NK-R" w:eastAsia="UD デジタル 教科書体 NK-R" w:hAnsi="HG丸ｺﾞｼｯｸM-PRO"/>
          <w:color w:val="000000" w:themeColor="text1"/>
          <w:szCs w:val="21"/>
        </w:rPr>
        <w:t>1年後勝てるかもしれない朗読講座</w:t>
      </w:r>
    </w:p>
    <w:p w14:paraId="08E7DC36" w14:textId="21DFC6BA" w:rsidR="00A00892" w:rsidRDefault="001D735B" w:rsidP="001D735B">
      <w:pPr>
        <w:spacing w:line="300" w:lineRule="exact"/>
        <w:ind w:leftChars="184" w:left="386"/>
        <w:rPr>
          <w:rFonts w:ascii="UD デジタル 教科書体 NK-R" w:eastAsia="UD デジタル 教科書体 NK-R" w:hAnsi="HG丸ｺﾞｼｯｸM-PRO"/>
          <w:color w:val="000000" w:themeColor="text1"/>
          <w:szCs w:val="21"/>
        </w:rPr>
      </w:pPr>
      <w:r w:rsidRPr="001D735B">
        <w:rPr>
          <w:rFonts w:ascii="UD デジタル 教科書体 NK-R" w:eastAsia="UD デジタル 教科書体 NK-R" w:hAnsi="HG丸ｺﾞｼｯｸM-PRO" w:hint="eastAsia"/>
          <w:color w:val="000000" w:themeColor="text1"/>
          <w:szCs w:val="21"/>
        </w:rPr>
        <w:t>目標は高く持っているけど、どうも上手くいってないと思う方、私の実体験を下にどうすればコンテストで通用する読みができるか、実際の読みを聴きながらお伝えします。</w:t>
      </w:r>
    </w:p>
    <w:p w14:paraId="74BADC87" w14:textId="77777777" w:rsidR="001D735B" w:rsidRDefault="001D735B" w:rsidP="001D735B">
      <w:pPr>
        <w:spacing w:line="300" w:lineRule="exact"/>
        <w:ind w:leftChars="84" w:left="176"/>
        <w:rPr>
          <w:rFonts w:ascii="UD デジタル 教科書体 NK-R" w:eastAsia="UD デジタル 教科書体 NK-R" w:hAnsi="HG丸ｺﾞｼｯｸM-PRO"/>
          <w:color w:val="000000" w:themeColor="text1"/>
          <w:szCs w:val="21"/>
        </w:rPr>
      </w:pPr>
    </w:p>
    <w:p w14:paraId="068CDA63" w14:textId="77777777" w:rsidR="001D735B" w:rsidRDefault="001D735B" w:rsidP="001D735B">
      <w:pPr>
        <w:spacing w:line="300" w:lineRule="exact"/>
        <w:rPr>
          <w:rFonts w:ascii="UD デジタル 教科書体 NK-R" w:eastAsia="UD デジタル 教科書体 NK-R" w:hAnsi="HG丸ｺﾞｼｯｸM-PRO"/>
          <w:color w:val="000000" w:themeColor="text1"/>
          <w:szCs w:val="21"/>
        </w:rPr>
      </w:pPr>
    </w:p>
    <w:p w14:paraId="5A31A31E" w14:textId="20D7816C" w:rsidR="00A00892" w:rsidRDefault="00D044EB" w:rsidP="001D735B">
      <w:pPr>
        <w:spacing w:line="300" w:lineRule="exact"/>
        <w:rPr>
          <w:rFonts w:ascii="UD デジタル 教科書体 NK-R" w:eastAsia="UD デジタル 教科書体 NK-R" w:hAnsi="HG丸ｺﾞｼｯｸM-PRO"/>
          <w:color w:val="000000" w:themeColor="text1"/>
          <w:szCs w:val="21"/>
        </w:rPr>
      </w:pPr>
      <w:r>
        <w:rPr>
          <w:rFonts w:ascii="UD デジタル 教科書体 NK-R" w:eastAsia="UD デジタル 教科書体 NK-R" w:hAnsi="HG丸ｺﾞｼｯｸM-PRO" w:hint="eastAsia"/>
          <w:color w:val="000000" w:themeColor="text1"/>
          <w:szCs w:val="21"/>
        </w:rPr>
        <w:lastRenderedPageBreak/>
        <w:t>【</w:t>
      </w:r>
      <w:r w:rsidR="006808C7">
        <w:rPr>
          <w:rFonts w:ascii="UD デジタル 教科書体 NK-R" w:eastAsia="UD デジタル 教科書体 NK-R" w:hAnsi="HG丸ｺﾞｼｯｸM-PRO" w:hint="eastAsia"/>
          <w:color w:val="000000" w:themeColor="text1"/>
          <w:szCs w:val="21"/>
        </w:rPr>
        <w:t>ドラマ</w:t>
      </w:r>
      <w:r w:rsidR="00A00892">
        <w:rPr>
          <w:rFonts w:ascii="UD デジタル 教科書体 NK-R" w:eastAsia="UD デジタル 教科書体 NK-R" w:hAnsi="HG丸ｺﾞｼｯｸM-PRO" w:hint="eastAsia"/>
          <w:color w:val="000000" w:themeColor="text1"/>
          <w:szCs w:val="21"/>
        </w:rPr>
        <w:t>講習</w:t>
      </w:r>
      <w:r>
        <w:rPr>
          <w:rFonts w:ascii="UD デジタル 教科書体 NK-R" w:eastAsia="UD デジタル 教科書体 NK-R" w:hAnsi="HG丸ｺﾞｼｯｸM-PRO" w:hint="eastAsia"/>
          <w:color w:val="000000" w:themeColor="text1"/>
          <w:szCs w:val="21"/>
        </w:rPr>
        <w:t>】</w:t>
      </w:r>
    </w:p>
    <w:p w14:paraId="458FB318" w14:textId="33115803" w:rsidR="00A00892" w:rsidRDefault="00A00892" w:rsidP="00D41DC5">
      <w:pPr>
        <w:spacing w:line="300" w:lineRule="exact"/>
        <w:ind w:leftChars="100" w:left="210"/>
        <w:rPr>
          <w:rFonts w:ascii="UD デジタル 教科書体 NK-R" w:eastAsia="UD デジタル 教科書体 NK-R" w:hAnsi="HG丸ｺﾞｼｯｸM-PRO"/>
          <w:color w:val="000000" w:themeColor="text1"/>
          <w:szCs w:val="21"/>
        </w:rPr>
      </w:pPr>
      <w:r>
        <w:rPr>
          <w:rFonts w:ascii="UD デジタル 教科書体 NK-R" w:eastAsia="UD デジタル 教科書体 NK-R" w:hAnsi="HG丸ｺﾞｼｯｸM-PRO" w:hint="eastAsia"/>
          <w:color w:val="000000" w:themeColor="text1"/>
          <w:szCs w:val="21"/>
        </w:rPr>
        <w:t>〇創作テレビドラマ部門『「個性：</w:t>
      </w:r>
      <w:r w:rsidRPr="00A00892">
        <w:rPr>
          <w:rFonts w:ascii="UD デジタル 教科書体 NK-R" w:eastAsia="UD デジタル 教科書体 NK-R" w:hAnsi="HG丸ｺﾞｼｯｸM-PRO" w:hint="eastAsia"/>
          <w:color w:val="000000" w:themeColor="text1"/>
          <w:szCs w:val="21"/>
          <w:u w:val="single"/>
        </w:rPr>
        <w:t xml:space="preserve">　　　　　　　　　　　　　</w:t>
      </w:r>
      <w:r>
        <w:rPr>
          <w:rFonts w:ascii="UD デジタル 教科書体 NK-R" w:eastAsia="UD デジタル 教科書体 NK-R" w:hAnsi="HG丸ｺﾞｼｯｸM-PRO" w:hint="eastAsia"/>
          <w:color w:val="000000" w:themeColor="text1"/>
          <w:szCs w:val="21"/>
        </w:rPr>
        <w:t>」に学ぶ脚本と撮影</w:t>
      </w:r>
    </w:p>
    <w:p w14:paraId="3B6A3D23" w14:textId="1B26F12E" w:rsidR="00A00892" w:rsidRDefault="00A00892" w:rsidP="00D41DC5">
      <w:pPr>
        <w:spacing w:line="300" w:lineRule="exact"/>
        <w:ind w:leftChars="200" w:left="420"/>
        <w:rPr>
          <w:rFonts w:ascii="UD デジタル 教科書体 NK-R" w:eastAsia="UD デジタル 教科書体 NK-R" w:hAnsi="HG丸ｺﾞｼｯｸM-PRO"/>
          <w:color w:val="000000" w:themeColor="text1"/>
          <w:szCs w:val="21"/>
        </w:rPr>
      </w:pPr>
      <w:r>
        <w:rPr>
          <w:rFonts w:ascii="UD デジタル 教科書体 NK-R" w:eastAsia="UD デジタル 教科書体 NK-R" w:hAnsi="HG丸ｺﾞｼｯｸM-PRO" w:hint="eastAsia"/>
          <w:color w:val="000000" w:themeColor="text1"/>
          <w:szCs w:val="21"/>
        </w:rPr>
        <w:t>兵庫県大会準優勝作品の市立西宮高校の製作スタッフによる、脚本や撮影における工夫や</w:t>
      </w:r>
      <w:r w:rsidR="00D044EB">
        <w:rPr>
          <w:rFonts w:ascii="UD デジタル 教科書体 NK-R" w:eastAsia="UD デジタル 教科書体 NK-R" w:hAnsi="HG丸ｺﾞｼｯｸM-PRO" w:hint="eastAsia"/>
          <w:color w:val="000000" w:themeColor="text1"/>
          <w:szCs w:val="21"/>
        </w:rPr>
        <w:t>苦労を語ってもらいながら、ドラマを作るうえで必要なこととは何かを考えていきます。今回題材とするのはテレビドラマですが、脚本の面ではラジオドラマにも通じる部分が、撮影に関してはテレビドキュメントにも応用できる部分が見つかるかもしれません。</w:t>
      </w:r>
    </w:p>
    <w:p w14:paraId="5495B1D9" w14:textId="77777777" w:rsidR="001D735B" w:rsidRDefault="001D735B" w:rsidP="001D735B">
      <w:pPr>
        <w:spacing w:line="300" w:lineRule="exact"/>
        <w:rPr>
          <w:rFonts w:ascii="UD デジタル 教科書体 NK-R" w:eastAsia="UD デジタル 教科書体 NK-R" w:hAnsi="HG丸ｺﾞｼｯｸM-PRO"/>
          <w:color w:val="000000" w:themeColor="text1"/>
          <w:szCs w:val="21"/>
        </w:rPr>
      </w:pPr>
    </w:p>
    <w:p w14:paraId="085D5A8F" w14:textId="64A2CCBF" w:rsidR="00D044EB" w:rsidRDefault="00D044EB" w:rsidP="001D735B">
      <w:pPr>
        <w:spacing w:line="300" w:lineRule="exact"/>
        <w:rPr>
          <w:rFonts w:ascii="UD デジタル 教科書体 NK-R" w:eastAsia="UD デジタル 教科書体 NK-R" w:hAnsi="HG丸ｺﾞｼｯｸM-PRO"/>
          <w:color w:val="000000" w:themeColor="text1"/>
          <w:szCs w:val="21"/>
        </w:rPr>
      </w:pPr>
      <w:r>
        <w:rPr>
          <w:rFonts w:ascii="UD デジタル 教科書体 NK-R" w:eastAsia="UD デジタル 教科書体 NK-R" w:hAnsi="HG丸ｺﾞｼｯｸM-PRO" w:hint="eastAsia"/>
          <w:color w:val="000000" w:themeColor="text1"/>
          <w:szCs w:val="21"/>
        </w:rPr>
        <w:t>【</w:t>
      </w:r>
      <w:r w:rsidR="006808C7">
        <w:rPr>
          <w:rFonts w:ascii="UD デジタル 教科書体 NK-R" w:eastAsia="UD デジタル 教科書体 NK-R" w:hAnsi="HG丸ｺﾞｼｯｸM-PRO" w:hint="eastAsia"/>
          <w:color w:val="000000" w:themeColor="text1"/>
          <w:szCs w:val="21"/>
        </w:rPr>
        <w:t>ドキュメント</w:t>
      </w:r>
      <w:r>
        <w:rPr>
          <w:rFonts w:ascii="UD デジタル 教科書体 NK-R" w:eastAsia="UD デジタル 教科書体 NK-R" w:hAnsi="HG丸ｺﾞｼｯｸM-PRO" w:hint="eastAsia"/>
          <w:color w:val="000000" w:themeColor="text1"/>
          <w:szCs w:val="21"/>
        </w:rPr>
        <w:t>講習】</w:t>
      </w:r>
    </w:p>
    <w:p w14:paraId="5F45BCE3" w14:textId="2DC9A176" w:rsidR="00D044EB" w:rsidRDefault="00D044EB" w:rsidP="00D41DC5">
      <w:pPr>
        <w:spacing w:line="300" w:lineRule="exact"/>
        <w:ind w:leftChars="100" w:left="210"/>
        <w:rPr>
          <w:rFonts w:ascii="UD デジタル 教科書体 NK-R" w:eastAsia="UD デジタル 教科書体 NK-R" w:hAnsi="HG丸ｺﾞｼｯｸM-PRO"/>
          <w:color w:val="000000" w:themeColor="text1"/>
          <w:szCs w:val="21"/>
        </w:rPr>
      </w:pPr>
      <w:r>
        <w:rPr>
          <w:rFonts w:ascii="UD デジタル 教科書体 NK-R" w:eastAsia="UD デジタル 教科書体 NK-R" w:hAnsi="HG丸ｺﾞｼｯｸM-PRO" w:hint="eastAsia"/>
          <w:color w:val="000000" w:themeColor="text1"/>
          <w:szCs w:val="21"/>
        </w:rPr>
        <w:t>〇</w:t>
      </w:r>
      <w:r w:rsidR="0078117C">
        <w:rPr>
          <w:rFonts w:ascii="UD デジタル 教科書体 NK-R" w:eastAsia="UD デジタル 教科書体 NK-R" w:hAnsi="HG丸ｺﾞｼｯｸM-PRO" w:hint="eastAsia"/>
          <w:color w:val="000000" w:themeColor="text1"/>
          <w:szCs w:val="21"/>
        </w:rPr>
        <w:t>今からでも間に合うドキュメント</w:t>
      </w:r>
    </w:p>
    <w:p w14:paraId="58B87729" w14:textId="0092A5A8" w:rsidR="00D044EB" w:rsidRDefault="006808C7" w:rsidP="00D41DC5">
      <w:pPr>
        <w:spacing w:line="300" w:lineRule="exact"/>
        <w:ind w:leftChars="200" w:left="420"/>
        <w:rPr>
          <w:rFonts w:ascii="UD デジタル 教科書体 NK-R" w:eastAsia="UD デジタル 教科書体 NK-R" w:hAnsi="HG丸ｺﾞｼｯｸM-PRO"/>
          <w:color w:val="000000" w:themeColor="text1"/>
          <w:szCs w:val="21"/>
        </w:rPr>
      </w:pPr>
      <w:r>
        <w:rPr>
          <w:rFonts w:ascii="UD デジタル 教科書体 NK-R" w:eastAsia="UD デジタル 教科書体 NK-R" w:hAnsi="HG丸ｺﾞｼｯｸM-PRO" w:hint="eastAsia"/>
          <w:color w:val="000000" w:themeColor="text1"/>
          <w:szCs w:val="21"/>
        </w:rPr>
        <w:t>ドキュメントの</w:t>
      </w:r>
      <w:r w:rsidR="0078117C">
        <w:rPr>
          <w:rFonts w:ascii="UD デジタル 教科書体 NK-R" w:eastAsia="UD デジタル 教科書体 NK-R" w:hAnsi="HG丸ｺﾞｼｯｸM-PRO" w:hint="eastAsia"/>
          <w:color w:val="000000" w:themeColor="text1"/>
          <w:szCs w:val="21"/>
        </w:rPr>
        <w:t>構造を分析します。どう作ればいいのか、まず何からすべきなのか、一緒に考えていきましょう。</w:t>
      </w:r>
    </w:p>
    <w:p w14:paraId="1BC3B829" w14:textId="3E7CBC0F" w:rsidR="00D044EB" w:rsidRDefault="00D044EB" w:rsidP="00A00892">
      <w:pPr>
        <w:spacing w:line="300" w:lineRule="exact"/>
        <w:ind w:leftChars="84" w:left="176"/>
        <w:rPr>
          <w:rFonts w:ascii="UD デジタル 教科書体 NK-R" w:eastAsia="UD デジタル 教科書体 NK-R" w:hAnsi="HG丸ｺﾞｼｯｸM-PRO"/>
          <w:color w:val="000000" w:themeColor="text1"/>
          <w:szCs w:val="21"/>
        </w:rPr>
      </w:pPr>
    </w:p>
    <w:p w14:paraId="2E558B84" w14:textId="77777777" w:rsidR="005B4EC2" w:rsidRPr="00B560EE" w:rsidRDefault="005B4EC2" w:rsidP="002957CE">
      <w:pPr>
        <w:spacing w:line="300" w:lineRule="exact"/>
        <w:ind w:leftChars="100" w:left="246" w:hangingChars="18" w:hanging="36"/>
        <w:rPr>
          <w:rFonts w:ascii="UD デジタル 教科書体 NK-R" w:eastAsia="UD デジタル 教科書体 NK-R" w:hAnsi="HG丸ｺﾞｼｯｸM-PRO"/>
          <w:color w:val="000000" w:themeColor="text1"/>
          <w:sz w:val="20"/>
          <w:szCs w:val="20"/>
          <w:u w:val="single"/>
        </w:rPr>
      </w:pPr>
    </w:p>
    <w:p w14:paraId="0904F2FA" w14:textId="77777777" w:rsidR="00F45248" w:rsidRPr="00B560EE" w:rsidRDefault="00E50227" w:rsidP="005B4EC2">
      <w:pPr>
        <w:spacing w:line="300" w:lineRule="exact"/>
        <w:rPr>
          <w:rFonts w:ascii="UD デジタル 教科書体 NK-R" w:eastAsia="UD デジタル 教科書体 NK-R" w:hAnsi="HG丸ｺﾞｼｯｸM-PRO"/>
          <w:color w:val="000000" w:themeColor="text1"/>
          <w:sz w:val="24"/>
          <w:szCs w:val="24"/>
        </w:rPr>
      </w:pPr>
      <w:r w:rsidRPr="00B560EE">
        <w:rPr>
          <w:rFonts w:ascii="UD デジタル 教科書体 NK-R" w:eastAsia="UD デジタル 教科書体 NK-R" w:hAnsi="HG丸ｺﾞｼｯｸM-PRO" w:hint="eastAsia"/>
          <w:color w:val="000000" w:themeColor="text1"/>
          <w:sz w:val="24"/>
          <w:szCs w:val="24"/>
          <w:u w:val="single"/>
        </w:rPr>
        <w:t>３</w:t>
      </w:r>
      <w:r w:rsidR="00F45248" w:rsidRPr="00B560EE">
        <w:rPr>
          <w:rFonts w:ascii="UD デジタル 教科書体 NK-R" w:eastAsia="UD デジタル 教科書体 NK-R" w:hAnsi="HG丸ｺﾞｼｯｸM-PRO" w:hint="eastAsia"/>
          <w:color w:val="000000" w:themeColor="text1"/>
          <w:sz w:val="24"/>
          <w:szCs w:val="24"/>
          <w:u w:val="single"/>
        </w:rPr>
        <w:t>．参加申し込み</w:t>
      </w:r>
    </w:p>
    <w:p w14:paraId="1DEA253B" w14:textId="03BA696D" w:rsidR="00F45248" w:rsidRPr="00B560EE" w:rsidRDefault="00F45248" w:rsidP="005B4EC2">
      <w:pPr>
        <w:spacing w:line="300" w:lineRule="exact"/>
        <w:ind w:leftChars="100" w:left="458" w:hangingChars="118" w:hanging="248"/>
        <w:rPr>
          <w:rFonts w:ascii="UD デジタル 教科書体 NK-R" w:eastAsia="UD デジタル 教科書体 NK-R" w:hAnsi="HG丸ｺﾞｼｯｸM-PRO"/>
          <w:color w:val="000000" w:themeColor="text1"/>
          <w:szCs w:val="21"/>
        </w:rPr>
      </w:pPr>
      <w:r w:rsidRPr="00B560EE">
        <w:rPr>
          <w:rFonts w:ascii="UD デジタル 教科書体 NK-R" w:eastAsia="UD デジタル 教科書体 NK-R" w:hAnsi="HG丸ｺﾞｼｯｸM-PRO" w:hint="eastAsia"/>
          <w:color w:val="000000" w:themeColor="text1"/>
          <w:szCs w:val="21"/>
        </w:rPr>
        <w:t>①1地区エントリーシートを視聴覚部会ホームページよりダウンロードする。</w:t>
      </w:r>
    </w:p>
    <w:p w14:paraId="3AA31C0E" w14:textId="5D838D7B" w:rsidR="00F45248" w:rsidRPr="00B560EE" w:rsidRDefault="00F45248" w:rsidP="005B4EC2">
      <w:pPr>
        <w:spacing w:line="300" w:lineRule="exact"/>
        <w:ind w:leftChars="100" w:left="458" w:hangingChars="118" w:hanging="248"/>
        <w:rPr>
          <w:rFonts w:ascii="UD デジタル 教科書体 NK-R" w:eastAsia="UD デジタル 教科書体 NK-R" w:hAnsi="HG丸ｺﾞｼｯｸM-PRO"/>
          <w:color w:val="000000" w:themeColor="text1"/>
          <w:szCs w:val="21"/>
        </w:rPr>
      </w:pPr>
      <w:r w:rsidRPr="00B560EE">
        <w:rPr>
          <w:rFonts w:ascii="UD デジタル 教科書体 NK-R" w:eastAsia="UD デジタル 教科書体 NK-R" w:hAnsi="HG丸ｺﾞｼｯｸM-PRO" w:hint="eastAsia"/>
          <w:color w:val="000000" w:themeColor="text1"/>
          <w:szCs w:val="21"/>
        </w:rPr>
        <w:t>②必要事項を</w:t>
      </w:r>
      <w:r w:rsidR="00B560EE" w:rsidRPr="00B560EE">
        <w:rPr>
          <w:rFonts w:ascii="UD デジタル 教科書体 NK-R" w:eastAsia="UD デジタル 教科書体 NK-R" w:hAnsi="HG丸ｺﾞｼｯｸM-PRO" w:hint="eastAsia"/>
          <w:color w:val="000000" w:themeColor="text1"/>
          <w:szCs w:val="21"/>
        </w:rPr>
        <w:t>入力</w:t>
      </w:r>
      <w:r w:rsidRPr="00B560EE">
        <w:rPr>
          <w:rFonts w:ascii="UD デジタル 教科書体 NK-R" w:eastAsia="UD デジタル 教科書体 NK-R" w:hAnsi="HG丸ｺﾞｼｯｸM-PRO" w:hint="eastAsia"/>
          <w:color w:val="000000" w:themeColor="text1"/>
          <w:szCs w:val="21"/>
        </w:rPr>
        <w:t>する。</w:t>
      </w:r>
    </w:p>
    <w:p w14:paraId="1E7813D7" w14:textId="0EA9CCA1" w:rsidR="00F45248" w:rsidRPr="00B560EE" w:rsidRDefault="00F45248" w:rsidP="005B4EC2">
      <w:pPr>
        <w:spacing w:line="300" w:lineRule="exact"/>
        <w:ind w:leftChars="100" w:left="458" w:hangingChars="118" w:hanging="248"/>
        <w:rPr>
          <w:rFonts w:ascii="UD デジタル 教科書体 NK-R" w:eastAsia="UD デジタル 教科書体 NK-R" w:hAnsi="HG丸ｺﾞｼｯｸM-PRO"/>
          <w:color w:val="000000" w:themeColor="text1"/>
          <w:szCs w:val="21"/>
        </w:rPr>
      </w:pPr>
      <w:r w:rsidRPr="00B560EE">
        <w:rPr>
          <w:rFonts w:ascii="UD デジタル 教科書体 NK-R" w:eastAsia="UD デジタル 教科書体 NK-R" w:hAnsi="HG丸ｺﾞｼｯｸM-PRO" w:hint="eastAsia"/>
          <w:color w:val="000000" w:themeColor="text1"/>
          <w:szCs w:val="21"/>
        </w:rPr>
        <w:t>③ファイル名を　“（学校番号）（学校名）_１地区エントリー.xslx”に変更する。</w:t>
      </w:r>
    </w:p>
    <w:p w14:paraId="5416D0BF" w14:textId="77777777" w:rsidR="00B560EE" w:rsidRDefault="00F45248" w:rsidP="00B560EE">
      <w:pPr>
        <w:spacing w:line="300" w:lineRule="exact"/>
        <w:ind w:leftChars="100" w:left="458" w:hangingChars="118" w:hanging="248"/>
        <w:rPr>
          <w:rFonts w:ascii="UD デジタル 教科書体 NK-R" w:eastAsia="UD デジタル 教科書体 NK-R" w:hAnsi="HG丸ｺﾞｼｯｸM-PRO"/>
          <w:color w:val="000000" w:themeColor="text1"/>
          <w:szCs w:val="21"/>
        </w:rPr>
      </w:pPr>
      <w:r w:rsidRPr="00B560EE">
        <w:rPr>
          <w:rFonts w:ascii="UD デジタル 教科書体 NK-R" w:eastAsia="UD デジタル 教科書体 NK-R" w:hAnsi="HG丸ｺﾞｼｯｸM-PRO" w:hint="eastAsia"/>
          <w:color w:val="000000" w:themeColor="text1"/>
          <w:szCs w:val="21"/>
        </w:rPr>
        <w:t>④エントリーシートを添付し</w:t>
      </w:r>
      <w:r w:rsidR="00E50227" w:rsidRPr="00B560EE">
        <w:rPr>
          <w:rFonts w:ascii="UD デジタル 教科書体 NK-R" w:eastAsia="UD デジタル 教科書体 NK-R" w:hAnsi="HG丸ｺﾞｼｯｸM-PRO" w:hint="eastAsia"/>
          <w:color w:val="000000" w:themeColor="text1"/>
          <w:szCs w:val="21"/>
        </w:rPr>
        <w:t>、</w:t>
      </w:r>
      <w:r w:rsidR="005B4EC2" w:rsidRPr="00B560EE">
        <w:rPr>
          <w:rFonts w:ascii="UD デジタル 教科書体 NK-R" w:eastAsia="UD デジタル 教科書体 NK-R" w:hAnsi="HG丸ｺﾞｼｯｸM-PRO" w:hint="eastAsia"/>
          <w:color w:val="000000" w:themeColor="text1"/>
          <w:szCs w:val="21"/>
        </w:rPr>
        <w:t>件名を</w:t>
      </w:r>
      <w:r w:rsidR="00B560EE">
        <w:rPr>
          <w:rFonts w:ascii="UD デジタル 教科書体 NK-R" w:eastAsia="UD デジタル 教科書体 NK-R" w:hAnsi="HG丸ｺﾞｼｯｸM-PRO" w:hint="eastAsia"/>
          <w:color w:val="000000" w:themeColor="text1"/>
          <w:szCs w:val="21"/>
        </w:rPr>
        <w:t>「</w:t>
      </w:r>
      <w:r w:rsidR="00B560EE" w:rsidRPr="00B560EE">
        <w:rPr>
          <w:rFonts w:ascii="UD デジタル 教科書体 NK-R" w:eastAsia="UD デジタル 教科書体 NK-R" w:hAnsi="HG丸ｺﾞｼｯｸM-PRO" w:hint="eastAsia"/>
          <w:color w:val="000000" w:themeColor="text1"/>
          <w:szCs w:val="21"/>
          <w:u w:val="single"/>
        </w:rPr>
        <w:t>1地区</w:t>
      </w:r>
      <w:r w:rsidR="005B4EC2" w:rsidRPr="00B560EE">
        <w:rPr>
          <w:rFonts w:ascii="UD デジタル 教科書体 NK-R" w:eastAsia="UD デジタル 教科書体 NK-R" w:hAnsi="HG丸ｺﾞｼｯｸM-PRO" w:hint="eastAsia"/>
          <w:color w:val="000000" w:themeColor="text1"/>
          <w:szCs w:val="21"/>
          <w:u w:val="single"/>
        </w:rPr>
        <w:t>夏季リーダー研修会申し込み</w:t>
      </w:r>
      <w:r w:rsidR="00B560EE">
        <w:rPr>
          <w:rFonts w:ascii="UD デジタル 教科書体 NK-R" w:eastAsia="UD デジタル 教科書体 NK-R" w:hAnsi="HG丸ｺﾞｼｯｸM-PRO" w:hint="eastAsia"/>
          <w:color w:val="000000" w:themeColor="text1"/>
          <w:szCs w:val="21"/>
          <w:u w:val="single"/>
        </w:rPr>
        <w:t>」</w:t>
      </w:r>
      <w:r w:rsidR="005B4EC2" w:rsidRPr="00B560EE">
        <w:rPr>
          <w:rFonts w:ascii="UD デジタル 教科書体 NK-R" w:eastAsia="UD デジタル 教科書体 NK-R" w:hAnsi="HG丸ｺﾞｼｯｸM-PRO" w:hint="eastAsia"/>
          <w:color w:val="000000" w:themeColor="text1"/>
          <w:szCs w:val="21"/>
        </w:rPr>
        <w:t>として</w:t>
      </w:r>
      <w:r w:rsidR="00E50227" w:rsidRPr="00B560EE">
        <w:rPr>
          <w:rFonts w:ascii="UD デジタル 教科書体 NK-R" w:eastAsia="UD デジタル 教科書体 NK-R" w:hAnsi="HG丸ｺﾞｼｯｸM-PRO" w:hint="eastAsia"/>
          <w:color w:val="000000" w:themeColor="text1"/>
          <w:szCs w:val="21"/>
          <w:u w:val="single"/>
        </w:rPr>
        <w:t>顧問の先生が</w:t>
      </w:r>
      <w:r w:rsidR="00E50227" w:rsidRPr="00B560EE">
        <w:rPr>
          <w:rFonts w:ascii="UD デジタル 教科書体 NK-R" w:eastAsia="UD デジタル 教科書体 NK-R" w:hAnsi="HG丸ｺﾞｼｯｸM-PRO" w:hint="eastAsia"/>
          <w:color w:val="000000" w:themeColor="text1"/>
          <w:szCs w:val="21"/>
        </w:rPr>
        <w:t>下記送信先へ</w:t>
      </w:r>
      <w:r w:rsidRPr="00B560EE">
        <w:rPr>
          <w:rFonts w:ascii="UD デジタル 教科書体 NK-R" w:eastAsia="UD デジタル 教科書体 NK-R" w:hAnsi="HG丸ｺﾞｼｯｸM-PRO" w:hint="eastAsia"/>
          <w:color w:val="000000" w:themeColor="text1"/>
          <w:szCs w:val="21"/>
        </w:rPr>
        <w:t>送信する。</w:t>
      </w:r>
    </w:p>
    <w:p w14:paraId="0BFD4673" w14:textId="5DACF3A1" w:rsidR="00607DE1" w:rsidRPr="00B560EE" w:rsidRDefault="005B4EC2" w:rsidP="00B560EE">
      <w:pPr>
        <w:spacing w:line="300" w:lineRule="exact"/>
        <w:ind w:leftChars="100" w:left="458" w:hangingChars="118" w:hanging="248"/>
        <w:jc w:val="center"/>
        <w:rPr>
          <w:rFonts w:ascii="UD デジタル 教科書体 NK-R" w:eastAsia="UD デジタル 教科書体 NK-R" w:hAnsi="HG丸ｺﾞｼｯｸM-PRO"/>
          <w:color w:val="000000" w:themeColor="text1"/>
          <w:szCs w:val="21"/>
        </w:rPr>
      </w:pPr>
      <w:r w:rsidRPr="00B560EE">
        <w:rPr>
          <w:rFonts w:ascii="UD デジタル 教科書体 NK-R" w:eastAsia="UD デジタル 教科書体 NK-R" w:hAnsi="HG丸ｺﾞｼｯｸM-PRO" w:hint="eastAsia"/>
          <w:color w:val="000000" w:themeColor="text1"/>
          <w:szCs w:val="21"/>
        </w:rPr>
        <w:t>西宮今津</w:t>
      </w:r>
      <w:r w:rsidR="00624F98" w:rsidRPr="00B560EE">
        <w:rPr>
          <w:rFonts w:ascii="UD デジタル 教科書体 NK-R" w:eastAsia="UD デジタル 教科書体 NK-R" w:hAnsi="HG丸ｺﾞｼｯｸM-PRO" w:hint="eastAsia"/>
          <w:color w:val="000000" w:themeColor="text1"/>
          <w:szCs w:val="21"/>
        </w:rPr>
        <w:t xml:space="preserve">高校　</w:t>
      </w:r>
      <w:r w:rsidRPr="00B560EE">
        <w:rPr>
          <w:rFonts w:ascii="UD デジタル 教科書体 NK-R" w:eastAsia="UD デジタル 教科書体 NK-R" w:hAnsi="HG丸ｺﾞｼｯｸM-PRO" w:hint="eastAsia"/>
          <w:color w:val="000000" w:themeColor="text1"/>
          <w:szCs w:val="21"/>
        </w:rPr>
        <w:t>吉田</w:t>
      </w:r>
      <w:r w:rsidR="00624F98" w:rsidRPr="00B560EE">
        <w:rPr>
          <w:rFonts w:ascii="UD デジタル 教科書体 NK-R" w:eastAsia="UD デジタル 教科書体 NK-R" w:hAnsi="HG丸ｺﾞｼｯｸM-PRO" w:hint="eastAsia"/>
          <w:color w:val="000000" w:themeColor="text1"/>
          <w:szCs w:val="21"/>
        </w:rPr>
        <w:t xml:space="preserve">　宛（</w:t>
      </w:r>
      <w:hyperlink r:id="rId7" w:history="1">
        <w:r w:rsidRPr="00B560EE">
          <w:rPr>
            <w:rStyle w:val="a3"/>
            <w:rFonts w:ascii="UD デジタル 教科書体 NK-R" w:eastAsia="UD デジタル 教科書体 NK-R" w:hAnsi="HG丸ｺﾞｼｯｸM-PRO"/>
            <w:color w:val="000000" w:themeColor="text1"/>
            <w:szCs w:val="21"/>
          </w:rPr>
          <w:t>taku_yoshida@hyogo-c.ed.jp</w:t>
        </w:r>
      </w:hyperlink>
      <w:r w:rsidR="00624F98" w:rsidRPr="00B560EE">
        <w:rPr>
          <w:rFonts w:ascii="UD デジタル 教科書体 NK-R" w:eastAsia="UD デジタル 教科書体 NK-R" w:hAnsi="HG丸ｺﾞｼｯｸM-PRO" w:hint="eastAsia"/>
          <w:color w:val="000000" w:themeColor="text1"/>
          <w:szCs w:val="21"/>
        </w:rPr>
        <w:t>）</w:t>
      </w:r>
      <w:r w:rsidRPr="00B560EE">
        <w:rPr>
          <w:rFonts w:ascii="UD デジタル 教科書体 NK-R" w:eastAsia="UD デジタル 教科書体 NK-R" w:hAnsi="HG丸ｺﾞｼｯｸM-PRO" w:hint="eastAsia"/>
          <w:color w:val="000000" w:themeColor="text1"/>
          <w:szCs w:val="21"/>
        </w:rPr>
        <w:t xml:space="preserve">　</w:t>
      </w:r>
      <w:r w:rsidR="00624F98" w:rsidRPr="00B560EE">
        <w:rPr>
          <w:rFonts w:ascii="UD デジタル 教科書体 NK-R" w:eastAsia="UD デジタル 教科書体 NK-R" w:hAnsi="HG丸ｺﾞｼｯｸM-PRO" w:hint="eastAsia"/>
          <w:color w:val="000000" w:themeColor="text1"/>
          <w:szCs w:val="21"/>
        </w:rPr>
        <w:t>提出〆切：</w:t>
      </w:r>
      <w:r w:rsidRPr="00B560EE">
        <w:rPr>
          <w:rFonts w:ascii="UD デジタル 教科書体 NK-R" w:eastAsia="UD デジタル 教科書体 NK-R" w:hAnsi="HG丸ｺﾞｼｯｸM-PRO" w:hint="eastAsia"/>
          <w:color w:val="000000" w:themeColor="text1"/>
          <w:szCs w:val="21"/>
        </w:rPr>
        <w:t>８</w:t>
      </w:r>
      <w:r w:rsidR="00624F98" w:rsidRPr="00B560EE">
        <w:rPr>
          <w:rFonts w:ascii="UD デジタル 教科書体 NK-R" w:eastAsia="UD デジタル 教科書体 NK-R" w:hAnsi="HG丸ｺﾞｼｯｸM-PRO" w:hint="eastAsia"/>
          <w:color w:val="000000" w:themeColor="text1"/>
          <w:szCs w:val="21"/>
        </w:rPr>
        <w:t>月</w:t>
      </w:r>
      <w:r w:rsidR="00883E08">
        <w:rPr>
          <w:rFonts w:ascii="UD デジタル 教科書体 NK-R" w:eastAsia="UD デジタル 教科書体 NK-R" w:hAnsi="HG丸ｺﾞｼｯｸM-PRO" w:hint="eastAsia"/>
          <w:color w:val="000000" w:themeColor="text1"/>
          <w:szCs w:val="21"/>
        </w:rPr>
        <w:t>１</w:t>
      </w:r>
      <w:r w:rsidR="00624F98" w:rsidRPr="00B560EE">
        <w:rPr>
          <w:rFonts w:ascii="UD デジタル 教科書体 NK-R" w:eastAsia="UD デジタル 教科書体 NK-R" w:hAnsi="HG丸ｺﾞｼｯｸM-PRO" w:hint="eastAsia"/>
          <w:color w:val="000000" w:themeColor="text1"/>
          <w:szCs w:val="21"/>
        </w:rPr>
        <w:t>日（</w:t>
      </w:r>
      <w:r w:rsidR="00883E08">
        <w:rPr>
          <w:rFonts w:ascii="UD デジタル 教科書体 NK-R" w:eastAsia="UD デジタル 教科書体 NK-R" w:hAnsi="HG丸ｺﾞｼｯｸM-PRO" w:hint="eastAsia"/>
          <w:color w:val="000000" w:themeColor="text1"/>
          <w:szCs w:val="21"/>
        </w:rPr>
        <w:t>木</w:t>
      </w:r>
      <w:r w:rsidR="00624F98" w:rsidRPr="00B560EE">
        <w:rPr>
          <w:rFonts w:ascii="UD デジタル 教科書体 NK-R" w:eastAsia="UD デジタル 教科書体 NK-R" w:hAnsi="HG丸ｺﾞｼｯｸM-PRO" w:hint="eastAsia"/>
          <w:color w:val="000000" w:themeColor="text1"/>
          <w:szCs w:val="21"/>
        </w:rPr>
        <w:t>）</w:t>
      </w:r>
    </w:p>
    <w:p w14:paraId="33754534" w14:textId="77777777" w:rsidR="00B560EE" w:rsidRDefault="00B560EE" w:rsidP="005B4EC2">
      <w:pPr>
        <w:spacing w:line="300" w:lineRule="exact"/>
        <w:rPr>
          <w:rFonts w:ascii="UD デジタル 教科書体 NK-R" w:eastAsia="UD デジタル 教科書体 NK-R" w:hAnsi="HG丸ｺﾞｼｯｸM-PRO"/>
          <w:color w:val="000000" w:themeColor="text1"/>
          <w:sz w:val="24"/>
          <w:szCs w:val="24"/>
          <w:u w:val="single"/>
        </w:rPr>
      </w:pPr>
    </w:p>
    <w:p w14:paraId="0E845E28" w14:textId="50785582" w:rsidR="00607DE1" w:rsidRPr="00B560EE" w:rsidRDefault="00607DE1" w:rsidP="005B4EC2">
      <w:pPr>
        <w:spacing w:line="300" w:lineRule="exact"/>
        <w:rPr>
          <w:rFonts w:ascii="UD デジタル 教科書体 NK-R" w:eastAsia="UD デジタル 教科書体 NK-R" w:hAnsi="HG丸ｺﾞｼｯｸM-PRO"/>
          <w:color w:val="000000" w:themeColor="text1"/>
          <w:sz w:val="24"/>
          <w:szCs w:val="24"/>
          <w:u w:val="single"/>
        </w:rPr>
      </w:pPr>
      <w:r w:rsidRPr="00B560EE">
        <w:rPr>
          <w:rFonts w:ascii="UD デジタル 教科書体 NK-R" w:eastAsia="UD デジタル 教科書体 NK-R" w:hAnsi="HG丸ｺﾞｼｯｸM-PRO" w:hint="eastAsia"/>
          <w:color w:val="000000" w:themeColor="text1"/>
          <w:sz w:val="24"/>
          <w:szCs w:val="24"/>
          <w:u w:val="single"/>
        </w:rPr>
        <w:t>4．注意事項など</w:t>
      </w:r>
    </w:p>
    <w:p w14:paraId="071CD6BD" w14:textId="23E2E46B" w:rsidR="00607DE1" w:rsidRDefault="00607DE1" w:rsidP="005B4EC2">
      <w:pPr>
        <w:spacing w:line="300" w:lineRule="exact"/>
        <w:ind w:leftChars="100" w:left="210"/>
        <w:rPr>
          <w:rFonts w:ascii="UD デジタル 教科書体 NK-R" w:eastAsia="UD デジタル 教科書体 NK-R" w:hAnsi="HG丸ｺﾞｼｯｸM-PRO"/>
          <w:color w:val="000000" w:themeColor="text1"/>
          <w:szCs w:val="21"/>
        </w:rPr>
      </w:pPr>
      <w:r w:rsidRPr="00B560EE">
        <w:rPr>
          <w:rFonts w:ascii="UD デジタル 教科書体 NK-R" w:eastAsia="UD デジタル 教科書体 NK-R" w:hAnsi="HG丸ｺﾞｼｯｸM-PRO" w:hint="eastAsia"/>
          <w:color w:val="000000" w:themeColor="text1"/>
          <w:szCs w:val="21"/>
        </w:rPr>
        <w:t>・公共交通機関を利用の上、お越しください。</w:t>
      </w:r>
    </w:p>
    <w:p w14:paraId="5261A746" w14:textId="7A776EF6" w:rsidR="00D044EB" w:rsidRDefault="00D044EB" w:rsidP="005B4EC2">
      <w:pPr>
        <w:spacing w:line="300" w:lineRule="exact"/>
        <w:ind w:leftChars="100" w:left="210"/>
        <w:rPr>
          <w:rFonts w:ascii="UD デジタル 教科書体 NK-R" w:eastAsia="UD デジタル 教科書体 NK-R" w:hAnsi="HG丸ｺﾞｼｯｸM-PRO"/>
          <w:color w:val="000000" w:themeColor="text1"/>
          <w:szCs w:val="21"/>
        </w:rPr>
      </w:pPr>
      <w:r>
        <w:rPr>
          <w:rFonts w:ascii="UD デジタル 教科書体 NK-R" w:eastAsia="UD デジタル 教科書体 NK-R" w:hAnsi="HG丸ｺﾞｼｯｸM-PRO" w:hint="eastAsia"/>
          <w:color w:val="000000" w:themeColor="text1"/>
          <w:szCs w:val="21"/>
        </w:rPr>
        <w:t>・上履きの準備をしてください。</w:t>
      </w:r>
    </w:p>
    <w:p w14:paraId="7F1D4D15" w14:textId="40E9BC61" w:rsidR="000605AD" w:rsidRDefault="00D044EB" w:rsidP="005B4EC2">
      <w:pPr>
        <w:spacing w:line="300" w:lineRule="exact"/>
        <w:ind w:leftChars="100" w:left="210"/>
        <w:rPr>
          <w:rFonts w:ascii="UD デジタル 教科書体 NK-R" w:eastAsia="UD デジタル 教科書体 NK-R" w:hAnsi="HG丸ｺﾞｼｯｸM-PRO"/>
          <w:color w:val="000000" w:themeColor="text1"/>
          <w:szCs w:val="21"/>
        </w:rPr>
      </w:pPr>
      <w:r>
        <w:rPr>
          <w:rFonts w:ascii="UD デジタル 教科書体 NK-R" w:eastAsia="UD デジタル 教科書体 NK-R" w:hAnsi="HG丸ｺﾞｼｯｸM-PRO" w:hint="eastAsia"/>
          <w:color w:val="000000" w:themeColor="text1"/>
          <w:szCs w:val="21"/>
        </w:rPr>
        <w:t>・食堂の営業はありません。</w:t>
      </w:r>
      <w:r w:rsidR="0078117C">
        <w:rPr>
          <w:rFonts w:ascii="UD デジタル 教科書体 NK-R" w:eastAsia="UD デジタル 教科書体 NK-R" w:hAnsi="HG丸ｺﾞｼｯｸM-PRO" w:hint="eastAsia"/>
          <w:color w:val="000000" w:themeColor="text1"/>
          <w:szCs w:val="21"/>
        </w:rPr>
        <w:t>昼食を準備してきてください。</w:t>
      </w:r>
    </w:p>
    <w:p w14:paraId="61ECA230" w14:textId="63CB8E61" w:rsidR="004B1DED" w:rsidRPr="00B560EE" w:rsidRDefault="004B1DED" w:rsidP="005B4EC2">
      <w:pPr>
        <w:spacing w:line="300" w:lineRule="exact"/>
        <w:ind w:leftChars="100" w:left="210"/>
        <w:rPr>
          <w:rFonts w:ascii="UD デジタル 教科書体 NK-R" w:eastAsia="UD デジタル 教科書体 NK-R" w:hAnsi="HG丸ｺﾞｼｯｸM-PRO"/>
          <w:color w:val="000000" w:themeColor="text1"/>
          <w:szCs w:val="21"/>
        </w:rPr>
      </w:pPr>
      <w:r>
        <w:rPr>
          <w:rFonts w:ascii="UD デジタル 教科書体 NK-R" w:eastAsia="UD デジタル 教科書体 NK-R" w:hAnsi="HG丸ｺﾞｼｯｸM-PRO" w:hint="eastAsia"/>
          <w:color w:val="000000" w:themeColor="text1"/>
          <w:szCs w:val="21"/>
        </w:rPr>
        <w:t>・不明な点がありましたら、１地区理事までお問い合わせください。</w:t>
      </w:r>
    </w:p>
    <w:sectPr w:rsidR="004B1DED" w:rsidRPr="00B560EE" w:rsidSect="00652619">
      <w:pgSz w:w="11906" w:h="16838" w:code="9"/>
      <w:pgMar w:top="1440" w:right="1080" w:bottom="1440" w:left="1080"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92D26" w14:textId="77777777" w:rsidR="003C696F" w:rsidRDefault="003C696F" w:rsidP="0004047C">
      <w:r>
        <w:separator/>
      </w:r>
    </w:p>
  </w:endnote>
  <w:endnote w:type="continuationSeparator" w:id="0">
    <w:p w14:paraId="1A47AC4A" w14:textId="77777777" w:rsidR="003C696F" w:rsidRDefault="003C696F" w:rsidP="0004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EEC63" w14:textId="77777777" w:rsidR="003C696F" w:rsidRDefault="003C696F" w:rsidP="0004047C">
      <w:r>
        <w:separator/>
      </w:r>
    </w:p>
  </w:footnote>
  <w:footnote w:type="continuationSeparator" w:id="0">
    <w:p w14:paraId="5456C869" w14:textId="77777777" w:rsidR="003C696F" w:rsidRDefault="003C696F" w:rsidP="00040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3F3"/>
    <w:rsid w:val="00021A1C"/>
    <w:rsid w:val="000246B3"/>
    <w:rsid w:val="0004047C"/>
    <w:rsid w:val="000605AD"/>
    <w:rsid w:val="00080367"/>
    <w:rsid w:val="00137524"/>
    <w:rsid w:val="001A26B2"/>
    <w:rsid w:val="001C492B"/>
    <w:rsid w:val="001C4982"/>
    <w:rsid w:val="001D735B"/>
    <w:rsid w:val="001F2630"/>
    <w:rsid w:val="00215333"/>
    <w:rsid w:val="002347F6"/>
    <w:rsid w:val="00291277"/>
    <w:rsid w:val="002957CE"/>
    <w:rsid w:val="002B4BDD"/>
    <w:rsid w:val="002F6750"/>
    <w:rsid w:val="00302DE0"/>
    <w:rsid w:val="00317EFD"/>
    <w:rsid w:val="003B43C4"/>
    <w:rsid w:val="003B50E1"/>
    <w:rsid w:val="003C696F"/>
    <w:rsid w:val="004B1DED"/>
    <w:rsid w:val="004B284C"/>
    <w:rsid w:val="004B56FD"/>
    <w:rsid w:val="005B4EC2"/>
    <w:rsid w:val="005C4BD4"/>
    <w:rsid w:val="005C6D1D"/>
    <w:rsid w:val="005D5365"/>
    <w:rsid w:val="005E6880"/>
    <w:rsid w:val="00607DE1"/>
    <w:rsid w:val="00624F98"/>
    <w:rsid w:val="0063520B"/>
    <w:rsid w:val="00652619"/>
    <w:rsid w:val="006808C7"/>
    <w:rsid w:val="00720E27"/>
    <w:rsid w:val="007603EF"/>
    <w:rsid w:val="00776C1D"/>
    <w:rsid w:val="0078117C"/>
    <w:rsid w:val="007F46DD"/>
    <w:rsid w:val="0083563E"/>
    <w:rsid w:val="00837A63"/>
    <w:rsid w:val="00883E08"/>
    <w:rsid w:val="00891744"/>
    <w:rsid w:val="008D5B21"/>
    <w:rsid w:val="008F6D13"/>
    <w:rsid w:val="009A73F3"/>
    <w:rsid w:val="009B3989"/>
    <w:rsid w:val="009D3784"/>
    <w:rsid w:val="009F6C5F"/>
    <w:rsid w:val="00A00892"/>
    <w:rsid w:val="00A24DB2"/>
    <w:rsid w:val="00A25292"/>
    <w:rsid w:val="00A61298"/>
    <w:rsid w:val="00A624DC"/>
    <w:rsid w:val="00AA5B5C"/>
    <w:rsid w:val="00AD40D6"/>
    <w:rsid w:val="00B06D36"/>
    <w:rsid w:val="00B178EC"/>
    <w:rsid w:val="00B25DB0"/>
    <w:rsid w:val="00B560EE"/>
    <w:rsid w:val="00B877A3"/>
    <w:rsid w:val="00BB0EAF"/>
    <w:rsid w:val="00BF2562"/>
    <w:rsid w:val="00C53147"/>
    <w:rsid w:val="00CC3CEE"/>
    <w:rsid w:val="00CD3B4D"/>
    <w:rsid w:val="00D018A7"/>
    <w:rsid w:val="00D044EB"/>
    <w:rsid w:val="00D23968"/>
    <w:rsid w:val="00D31F7E"/>
    <w:rsid w:val="00D41DC5"/>
    <w:rsid w:val="00D46EF4"/>
    <w:rsid w:val="00D60A50"/>
    <w:rsid w:val="00D61F2B"/>
    <w:rsid w:val="00D91026"/>
    <w:rsid w:val="00E04B45"/>
    <w:rsid w:val="00E50227"/>
    <w:rsid w:val="00E60B10"/>
    <w:rsid w:val="00E71067"/>
    <w:rsid w:val="00EF07E1"/>
    <w:rsid w:val="00F05A82"/>
    <w:rsid w:val="00F25490"/>
    <w:rsid w:val="00F27E2B"/>
    <w:rsid w:val="00F42786"/>
    <w:rsid w:val="00F45248"/>
    <w:rsid w:val="00F720A9"/>
    <w:rsid w:val="00F8328E"/>
    <w:rsid w:val="00FE4735"/>
    <w:rsid w:val="00FE7A3B"/>
    <w:rsid w:val="00FF5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A257FE"/>
  <w15:chartTrackingRefBased/>
  <w15:docId w15:val="{7D9D1563-92F1-4F82-AE11-BCD2D54E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46DD"/>
    <w:rPr>
      <w:color w:val="0563C1" w:themeColor="hyperlink"/>
      <w:u w:val="single"/>
    </w:rPr>
  </w:style>
  <w:style w:type="paragraph" w:styleId="Web">
    <w:name w:val="Normal (Web)"/>
    <w:basedOn w:val="a"/>
    <w:uiPriority w:val="99"/>
    <w:unhideWhenUsed/>
    <w:rsid w:val="008D5B2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4">
    <w:name w:val="Table Grid"/>
    <w:basedOn w:val="a1"/>
    <w:uiPriority w:val="39"/>
    <w:rsid w:val="004B2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Unresolved Mention"/>
    <w:basedOn w:val="a0"/>
    <w:uiPriority w:val="99"/>
    <w:semiHidden/>
    <w:unhideWhenUsed/>
    <w:rsid w:val="005B4EC2"/>
    <w:rPr>
      <w:color w:val="605E5C"/>
      <w:shd w:val="clear" w:color="auto" w:fill="E1DFDD"/>
    </w:rPr>
  </w:style>
  <w:style w:type="paragraph" w:styleId="a6">
    <w:name w:val="header"/>
    <w:basedOn w:val="a"/>
    <w:link w:val="a7"/>
    <w:uiPriority w:val="99"/>
    <w:unhideWhenUsed/>
    <w:rsid w:val="0004047C"/>
    <w:pPr>
      <w:tabs>
        <w:tab w:val="center" w:pos="4252"/>
        <w:tab w:val="right" w:pos="8504"/>
      </w:tabs>
      <w:snapToGrid w:val="0"/>
    </w:pPr>
  </w:style>
  <w:style w:type="character" w:customStyle="1" w:styleId="a7">
    <w:name w:val="ヘッダー (文字)"/>
    <w:basedOn w:val="a0"/>
    <w:link w:val="a6"/>
    <w:uiPriority w:val="99"/>
    <w:rsid w:val="0004047C"/>
  </w:style>
  <w:style w:type="paragraph" w:styleId="a8">
    <w:name w:val="footer"/>
    <w:basedOn w:val="a"/>
    <w:link w:val="a9"/>
    <w:uiPriority w:val="99"/>
    <w:unhideWhenUsed/>
    <w:rsid w:val="0004047C"/>
    <w:pPr>
      <w:tabs>
        <w:tab w:val="center" w:pos="4252"/>
        <w:tab w:val="right" w:pos="8504"/>
      </w:tabs>
      <w:snapToGrid w:val="0"/>
    </w:pPr>
  </w:style>
  <w:style w:type="character" w:customStyle="1" w:styleId="a9">
    <w:name w:val="フッター (文字)"/>
    <w:basedOn w:val="a0"/>
    <w:link w:val="a8"/>
    <w:uiPriority w:val="99"/>
    <w:rsid w:val="00040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15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ku_yoshida@hyogo-c.ed.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E6687-C2B5-45D5-9301-6FEE0A133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218</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香風放送部</dc:creator>
  <cp:keywords/>
  <dc:description/>
  <cp:lastModifiedBy>吉田 卓馬</cp:lastModifiedBy>
  <cp:revision>6</cp:revision>
  <dcterms:created xsi:type="dcterms:W3CDTF">2024-07-08T23:17:00Z</dcterms:created>
  <dcterms:modified xsi:type="dcterms:W3CDTF">2024-07-08T23:36:00Z</dcterms:modified>
</cp:coreProperties>
</file>